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762B" w14:textId="77777777" w:rsidR="00616F0F" w:rsidRDefault="00616F0F" w:rsidP="00A50E36">
      <w:pPr>
        <w:pStyle w:val="Heading1A"/>
        <w:spacing w:before="720"/>
        <w:ind w:left="0"/>
        <w:rPr>
          <w:rFonts w:ascii="Arial" w:eastAsia="Arial" w:hAnsi="Arial" w:cs="Arial"/>
          <w:b/>
          <w:bCs/>
        </w:rPr>
      </w:pPr>
      <w:r>
        <w:rPr>
          <w:rFonts w:ascii="Arial" w:hAnsi="Arial"/>
          <w:b/>
          <w:bCs/>
        </w:rPr>
        <w:t>PRESS RELEASE</w:t>
      </w:r>
    </w:p>
    <w:p w14:paraId="3CC30FF5" w14:textId="77777777" w:rsidR="00940C08" w:rsidRPr="00AB7441" w:rsidRDefault="001E5204" w:rsidP="00940C08">
      <w:pPr>
        <w:pStyle w:val="Body"/>
        <w:rPr>
          <w:rFonts w:ascii="Arial" w:hAnsi="Arial"/>
          <w:color w:val="000000" w:themeColor="text1"/>
          <w:sz w:val="22"/>
          <w:szCs w:val="22"/>
          <w:u w:color="0D0D0D"/>
        </w:rPr>
      </w:pPr>
      <w:r w:rsidRPr="00AB7441">
        <w:rPr>
          <w:rFonts w:ascii="Arial" w:hAnsi="Arial"/>
          <w:color w:val="000000" w:themeColor="text1"/>
          <w:sz w:val="22"/>
          <w:szCs w:val="22"/>
          <w:u w:color="0D0D0D"/>
        </w:rPr>
        <w:t xml:space="preserve">CONTACT: </w:t>
      </w:r>
    </w:p>
    <w:p w14:paraId="7E0569F1" w14:textId="7D4C3778" w:rsidR="006C25B1" w:rsidRPr="00AB7441" w:rsidRDefault="006C25B1" w:rsidP="006C25B1">
      <w:pPr>
        <w:pStyle w:val="Body"/>
        <w:rPr>
          <w:rFonts w:ascii="Arial" w:hAnsi="Arial"/>
          <w:color w:val="000000" w:themeColor="text1"/>
          <w:sz w:val="22"/>
          <w:szCs w:val="22"/>
          <w:u w:color="0D0D0D"/>
        </w:rPr>
      </w:pPr>
      <w:r w:rsidRPr="00AB7441">
        <w:rPr>
          <w:rFonts w:ascii="Arial" w:hAnsi="Arial"/>
          <w:color w:val="000000" w:themeColor="text1"/>
          <w:sz w:val="22"/>
          <w:szCs w:val="22"/>
          <w:u w:color="0D0D0D"/>
        </w:rPr>
        <w:t xml:space="preserve">Mary Beth Duehr: </w:t>
      </w:r>
      <w:hyperlink r:id="rId7" w:history="1">
        <w:r w:rsidRPr="00DF5637">
          <w:rPr>
            <w:rStyle w:val="Hyperlink"/>
            <w:sz w:val="22"/>
            <w:szCs w:val="22"/>
          </w:rPr>
          <w:t>marybeth@duehrandassociates.com</w:t>
        </w:r>
      </w:hyperlink>
    </w:p>
    <w:p w14:paraId="30BE36FE" w14:textId="6BFD8160" w:rsidR="006C25B1" w:rsidRPr="00AB7441" w:rsidRDefault="006C25B1" w:rsidP="006C25B1">
      <w:pPr>
        <w:pStyle w:val="Body"/>
        <w:rPr>
          <w:rFonts w:ascii="Arial" w:eastAsia="Arial" w:hAnsi="Arial" w:cs="Arial"/>
          <w:b/>
          <w:bCs/>
          <w:color w:val="000000" w:themeColor="text1"/>
          <w:sz w:val="22"/>
          <w:szCs w:val="22"/>
        </w:rPr>
      </w:pPr>
      <w:r w:rsidRPr="00AB7441">
        <w:rPr>
          <w:rFonts w:ascii="Arial" w:hAnsi="Arial"/>
          <w:color w:val="000000" w:themeColor="text1"/>
          <w:sz w:val="22"/>
          <w:szCs w:val="22"/>
          <w:u w:color="0D0D0D"/>
        </w:rPr>
        <w:t xml:space="preserve">Holly Berecz: </w:t>
      </w:r>
      <w:bookmarkStart w:id="0" w:name="OLE_LINK29"/>
      <w:r w:rsidR="009C1BE0" w:rsidRPr="00DF5637">
        <w:fldChar w:fldCharType="begin"/>
      </w:r>
      <w:r w:rsidR="00035456" w:rsidRPr="00DF5637">
        <w:rPr>
          <w:color w:val="004D8F"/>
        </w:rPr>
        <w:instrText>HYPERLINK "mailto:holly@duehrandassociates.com"</w:instrText>
      </w:r>
      <w:r w:rsidR="009C1BE0" w:rsidRPr="00DF5637">
        <w:fldChar w:fldCharType="separate"/>
      </w:r>
      <w:r w:rsidRPr="00DF5637">
        <w:rPr>
          <w:rStyle w:val="Hyperlink"/>
          <w:rFonts w:cs="Arial"/>
          <w:sz w:val="22"/>
          <w:szCs w:val="22"/>
        </w:rPr>
        <w:t>holly@duehrandassociates.com</w:t>
      </w:r>
      <w:r w:rsidR="009C1BE0" w:rsidRPr="00DF5637">
        <w:rPr>
          <w:rStyle w:val="Hyperlink"/>
          <w:rFonts w:cs="Arial"/>
          <w:sz w:val="22"/>
          <w:szCs w:val="22"/>
        </w:rPr>
        <w:fldChar w:fldCharType="end"/>
      </w:r>
      <w:bookmarkEnd w:id="0"/>
    </w:p>
    <w:p w14:paraId="0C506C3E" w14:textId="77777777" w:rsidR="006C25B1" w:rsidRPr="00AB7441" w:rsidRDefault="006C25B1" w:rsidP="006C25B1">
      <w:pPr>
        <w:rPr>
          <w:rFonts w:ascii="Arial" w:hAnsi="Arial" w:cs="Arial"/>
          <w:color w:val="000000" w:themeColor="text1"/>
          <w:sz w:val="22"/>
          <w:szCs w:val="22"/>
        </w:rPr>
      </w:pPr>
      <w:r w:rsidRPr="00AB7441">
        <w:rPr>
          <w:rFonts w:ascii="Arial" w:hAnsi="Arial" w:cs="Arial"/>
          <w:color w:val="000000" w:themeColor="text1"/>
          <w:sz w:val="22"/>
          <w:szCs w:val="22"/>
        </w:rPr>
        <w:t>Duehr &amp; Associates, LLC</w:t>
      </w:r>
    </w:p>
    <w:p w14:paraId="04554252" w14:textId="77777777" w:rsidR="006C25B1" w:rsidRPr="00AB7441" w:rsidRDefault="006C25B1" w:rsidP="006C25B1">
      <w:pPr>
        <w:rPr>
          <w:rFonts w:ascii="Arial" w:hAnsi="Arial" w:cs="Arial"/>
          <w:color w:val="000000" w:themeColor="text1"/>
          <w:sz w:val="22"/>
          <w:szCs w:val="22"/>
        </w:rPr>
      </w:pPr>
      <w:r w:rsidRPr="00AB7441">
        <w:rPr>
          <w:rFonts w:ascii="Arial" w:hAnsi="Arial" w:cs="Arial"/>
          <w:color w:val="000000" w:themeColor="text1"/>
          <w:sz w:val="22"/>
          <w:szCs w:val="22"/>
        </w:rPr>
        <w:t>1902 Wright Pl, Ste 200</w:t>
      </w:r>
    </w:p>
    <w:p w14:paraId="60449425" w14:textId="22BC072E" w:rsidR="00C870DC" w:rsidRPr="00AB7441" w:rsidRDefault="006C25B1" w:rsidP="006C25B1">
      <w:pPr>
        <w:rPr>
          <w:rFonts w:ascii="Arial" w:hAnsi="Arial" w:cs="Arial"/>
          <w:color w:val="000000" w:themeColor="text1"/>
          <w:sz w:val="22"/>
          <w:szCs w:val="22"/>
        </w:rPr>
      </w:pPr>
      <w:r w:rsidRPr="00AB7441">
        <w:rPr>
          <w:rFonts w:ascii="Arial" w:hAnsi="Arial" w:cs="Arial"/>
          <w:color w:val="000000" w:themeColor="text1"/>
          <w:sz w:val="22"/>
          <w:szCs w:val="22"/>
        </w:rPr>
        <w:t>Carlsbad, CA 92008</w:t>
      </w:r>
      <w:r w:rsidRPr="00AB7441">
        <w:rPr>
          <w:rFonts w:ascii="Arial" w:hAnsi="Arial" w:cs="Arial"/>
          <w:color w:val="000000" w:themeColor="text1"/>
          <w:sz w:val="22"/>
          <w:szCs w:val="22"/>
        </w:rPr>
        <w:cr/>
        <w:t>(760) 918-5622</w:t>
      </w:r>
    </w:p>
    <w:p w14:paraId="2F4A0D2C" w14:textId="59D65B4B" w:rsidR="0013254B" w:rsidRDefault="00F042C3" w:rsidP="00762BD1">
      <w:pPr>
        <w:pStyle w:val="Body"/>
        <w:spacing w:before="720"/>
        <w:rPr>
          <w:rFonts w:ascii="Arial" w:hAnsi="Arial"/>
          <w:b/>
          <w:color w:val="auto"/>
          <w:sz w:val="36"/>
        </w:rPr>
      </w:pPr>
      <w:r>
        <w:rPr>
          <w:rFonts w:ascii="Arial" w:hAnsi="Arial"/>
          <w:b/>
          <w:color w:val="auto"/>
          <w:sz w:val="36"/>
        </w:rPr>
        <w:t>California Faucets</w:t>
      </w:r>
      <w:r w:rsidR="00F00746" w:rsidRPr="00301741">
        <w:rPr>
          <w:rFonts w:ascii="Arial" w:hAnsi="Arial"/>
          <w:b/>
          <w:color w:val="auto"/>
          <w:sz w:val="36"/>
        </w:rPr>
        <w:t xml:space="preserve"> </w:t>
      </w:r>
      <w:r w:rsidR="0013254B">
        <w:rPr>
          <w:rFonts w:ascii="Arial" w:hAnsi="Arial"/>
          <w:b/>
          <w:color w:val="auto"/>
          <w:sz w:val="36"/>
        </w:rPr>
        <w:t>Brings a Transitional Touch to the San Elijo</w:t>
      </w:r>
      <w:r w:rsidR="00227CDC" w:rsidRPr="00227CDC">
        <w:rPr>
          <w:rFonts w:ascii="Arial" w:hAnsi="Arial"/>
          <w:b/>
          <w:color w:val="auto"/>
          <w:sz w:val="36"/>
          <w:vertAlign w:val="superscript"/>
        </w:rPr>
        <w:t>®</w:t>
      </w:r>
      <w:r w:rsidR="0013254B">
        <w:rPr>
          <w:rFonts w:ascii="Arial" w:hAnsi="Arial"/>
          <w:b/>
          <w:color w:val="auto"/>
          <w:sz w:val="36"/>
        </w:rPr>
        <w:t xml:space="preserve"> Series Faucet </w:t>
      </w:r>
    </w:p>
    <w:p w14:paraId="7B1B8D50" w14:textId="77777777" w:rsidR="00263D9B" w:rsidRPr="00AB7441" w:rsidRDefault="00263D9B" w:rsidP="001E5204">
      <w:pPr>
        <w:pStyle w:val="Body"/>
        <w:rPr>
          <w:rFonts w:ascii="Arial" w:eastAsia="Arial" w:hAnsi="Arial" w:cs="Arial"/>
          <w:b/>
          <w:bCs/>
          <w:color w:val="000000" w:themeColor="text1"/>
        </w:rPr>
      </w:pPr>
    </w:p>
    <w:p w14:paraId="19E7F5BE" w14:textId="411E585A" w:rsidR="0013254B" w:rsidRDefault="0013254B" w:rsidP="005F1764">
      <w:pPr>
        <w:pStyle w:val="Body"/>
        <w:rPr>
          <w:rFonts w:ascii="Arial" w:hAnsi="Arial"/>
          <w:color w:val="auto"/>
          <w:sz w:val="28"/>
        </w:rPr>
      </w:pPr>
      <w:r>
        <w:rPr>
          <w:rFonts w:ascii="Arial" w:hAnsi="Arial"/>
          <w:color w:val="auto"/>
          <w:sz w:val="28"/>
        </w:rPr>
        <w:t xml:space="preserve">A new gracefully curved spout introduces softness and warmth—especially when paired with optional Teak Wood handles </w:t>
      </w:r>
    </w:p>
    <w:p w14:paraId="4CCE35FB" w14:textId="77777777" w:rsidR="00F45D3C" w:rsidRDefault="00F45D3C" w:rsidP="005F1764">
      <w:pPr>
        <w:pStyle w:val="Body"/>
        <w:rPr>
          <w:rFonts w:ascii="Arial" w:hAnsi="Arial"/>
          <w:color w:val="auto"/>
          <w:sz w:val="28"/>
        </w:rPr>
      </w:pPr>
    </w:p>
    <w:p w14:paraId="19AA41B0" w14:textId="77777777" w:rsidR="00E32076" w:rsidRPr="00AB7441" w:rsidRDefault="00E32076" w:rsidP="005F1764">
      <w:pPr>
        <w:pStyle w:val="Body"/>
        <w:rPr>
          <w:strike/>
          <w:color w:val="000000" w:themeColor="text1"/>
        </w:rPr>
      </w:pPr>
    </w:p>
    <w:p w14:paraId="4B676105" w14:textId="6DACE9F8" w:rsidR="0013254B" w:rsidRDefault="00E814A7" w:rsidP="0013254B">
      <w:pPr>
        <w:spacing w:line="360" w:lineRule="auto"/>
        <w:rPr>
          <w:rFonts w:ascii="Arial" w:hAnsi="Arial" w:cs="Arial"/>
          <w:sz w:val="22"/>
          <w:szCs w:val="22"/>
        </w:rPr>
      </w:pPr>
      <w:r w:rsidRPr="00617540">
        <w:rPr>
          <w:rFonts w:ascii="Arial" w:hAnsi="Arial" w:cs="Arial"/>
          <w:sz w:val="22"/>
          <w:szCs w:val="22"/>
        </w:rPr>
        <w:t>(Huntington Beach, CA</w:t>
      </w:r>
      <w:r w:rsidR="006D774B" w:rsidRPr="00617540">
        <w:rPr>
          <w:rFonts w:ascii="Arial" w:hAnsi="Arial" w:cs="Arial"/>
          <w:sz w:val="22"/>
          <w:szCs w:val="22"/>
        </w:rPr>
        <w:t>,</w:t>
      </w:r>
      <w:r w:rsidR="006A409D" w:rsidRPr="00617540">
        <w:rPr>
          <w:rFonts w:ascii="Arial" w:hAnsi="Arial" w:cs="Arial"/>
          <w:sz w:val="22"/>
          <w:szCs w:val="22"/>
        </w:rPr>
        <w:t xml:space="preserve"> </w:t>
      </w:r>
      <w:r w:rsidR="003F7408">
        <w:rPr>
          <w:rFonts w:ascii="Arial" w:hAnsi="Arial" w:cs="Arial"/>
          <w:sz w:val="22"/>
          <w:szCs w:val="22"/>
        </w:rPr>
        <w:t xml:space="preserve">November </w:t>
      </w:r>
      <w:r w:rsidR="00652444">
        <w:rPr>
          <w:rFonts w:ascii="Arial" w:hAnsi="Arial" w:cs="Arial"/>
          <w:sz w:val="22"/>
          <w:szCs w:val="22"/>
        </w:rPr>
        <w:t>1</w:t>
      </w:r>
      <w:r w:rsidR="00663751">
        <w:rPr>
          <w:rFonts w:ascii="Arial" w:hAnsi="Arial" w:cs="Arial"/>
          <w:sz w:val="22"/>
          <w:szCs w:val="22"/>
        </w:rPr>
        <w:t>3</w:t>
      </w:r>
      <w:r w:rsidR="006A409D" w:rsidRPr="00617540">
        <w:rPr>
          <w:rFonts w:ascii="Arial" w:hAnsi="Arial" w:cs="Arial"/>
          <w:sz w:val="22"/>
          <w:szCs w:val="22"/>
        </w:rPr>
        <w:t>, 202</w:t>
      </w:r>
      <w:r w:rsidR="00F763FF" w:rsidRPr="00617540">
        <w:rPr>
          <w:rFonts w:ascii="Arial" w:hAnsi="Arial" w:cs="Arial"/>
          <w:sz w:val="22"/>
          <w:szCs w:val="22"/>
        </w:rPr>
        <w:t>5</w:t>
      </w:r>
      <w:r w:rsidRPr="00617540">
        <w:rPr>
          <w:rFonts w:ascii="Arial" w:hAnsi="Arial" w:cs="Arial"/>
          <w:sz w:val="22"/>
          <w:szCs w:val="22"/>
        </w:rPr>
        <w:t>)</w:t>
      </w:r>
      <w:r w:rsidR="00CC46AA" w:rsidRPr="00617540">
        <w:rPr>
          <w:rFonts w:ascii="Arial" w:hAnsi="Arial" w:cs="Arial"/>
          <w:sz w:val="22"/>
          <w:szCs w:val="22"/>
        </w:rPr>
        <w:t xml:space="preserve"> </w:t>
      </w:r>
      <w:r w:rsidR="0099776C">
        <w:rPr>
          <w:rFonts w:ascii="Arial" w:hAnsi="Arial" w:cs="Arial"/>
          <w:sz w:val="22"/>
          <w:szCs w:val="22"/>
        </w:rPr>
        <w:t>California Faucets</w:t>
      </w:r>
      <w:r w:rsidR="008D2CF4">
        <w:rPr>
          <w:rFonts w:ascii="Arial" w:hAnsi="Arial" w:cs="Arial"/>
          <w:sz w:val="22"/>
          <w:szCs w:val="22"/>
        </w:rPr>
        <w:t xml:space="preserve"> </w:t>
      </w:r>
      <w:r w:rsidR="0013254B">
        <w:rPr>
          <w:rFonts w:ascii="Arial" w:hAnsi="Arial" w:cs="Arial"/>
          <w:sz w:val="22"/>
          <w:szCs w:val="22"/>
        </w:rPr>
        <w:t>adds a fresh, transitional twist to its</w:t>
      </w:r>
      <w:r w:rsidR="00D42F6E">
        <w:rPr>
          <w:rFonts w:ascii="Arial" w:hAnsi="Arial" w:cs="Arial"/>
          <w:sz w:val="22"/>
          <w:szCs w:val="22"/>
        </w:rPr>
        <w:t xml:space="preserve"> </w:t>
      </w:r>
      <w:r w:rsidR="0013254B">
        <w:rPr>
          <w:rFonts w:ascii="Arial" w:hAnsi="Arial" w:cs="Arial"/>
          <w:sz w:val="22"/>
          <w:szCs w:val="22"/>
        </w:rPr>
        <w:t xml:space="preserve">customizable </w:t>
      </w:r>
      <w:hyperlink r:id="rId8" w:history="1">
        <w:r w:rsidR="00D42F6E" w:rsidRPr="00DF5637">
          <w:rPr>
            <w:rStyle w:val="Hyperlink"/>
            <w:rFonts w:cs="Arial"/>
            <w:sz w:val="22"/>
            <w:szCs w:val="22"/>
          </w:rPr>
          <w:t>San Elijo</w:t>
        </w:r>
        <w:r w:rsidR="00227CDC" w:rsidRPr="00DF5637">
          <w:rPr>
            <w:rStyle w:val="Hyperlink"/>
            <w:rFonts w:cs="Arial"/>
            <w:sz w:val="22"/>
            <w:szCs w:val="22"/>
            <w:vertAlign w:val="superscript"/>
          </w:rPr>
          <w:t>®</w:t>
        </w:r>
        <w:r w:rsidR="003F7408" w:rsidRPr="00DF5637">
          <w:rPr>
            <w:rStyle w:val="Hyperlink"/>
            <w:rFonts w:cs="Arial"/>
            <w:sz w:val="22"/>
            <w:szCs w:val="22"/>
          </w:rPr>
          <w:t xml:space="preserve"> Series</w:t>
        </w:r>
      </w:hyperlink>
      <w:r w:rsidR="0013254B">
        <w:rPr>
          <w:rFonts w:ascii="Arial" w:hAnsi="Arial" w:cs="Arial"/>
          <w:sz w:val="22"/>
          <w:szCs w:val="22"/>
        </w:rPr>
        <w:t xml:space="preserve"> with the debut of a new high-arc spout. Featuring a smooth, gently rounded profile, the design softens the overall look of the bath while maintaining the collection’s clean, contemporary lines. When paired with optional Teak Wood lever or cross handles, </w:t>
      </w:r>
      <w:r w:rsidR="00227CDC">
        <w:rPr>
          <w:rFonts w:ascii="Arial" w:hAnsi="Arial" w:cs="Arial"/>
          <w:sz w:val="22"/>
          <w:szCs w:val="22"/>
        </w:rPr>
        <w:t xml:space="preserve">the solid brass </w:t>
      </w:r>
      <w:r w:rsidR="0013254B">
        <w:rPr>
          <w:rFonts w:ascii="Arial" w:hAnsi="Arial" w:cs="Arial"/>
          <w:sz w:val="22"/>
          <w:szCs w:val="22"/>
        </w:rPr>
        <w:t xml:space="preserve">San Elijo brings a </w:t>
      </w:r>
      <w:r w:rsidR="00227CDC">
        <w:rPr>
          <w:rFonts w:ascii="Arial" w:hAnsi="Arial" w:cs="Arial"/>
          <w:sz w:val="22"/>
          <w:szCs w:val="22"/>
        </w:rPr>
        <w:t xml:space="preserve">natural </w:t>
      </w:r>
      <w:r w:rsidR="0013254B">
        <w:rPr>
          <w:rFonts w:ascii="Arial" w:hAnsi="Arial" w:cs="Arial"/>
          <w:sz w:val="22"/>
          <w:szCs w:val="22"/>
        </w:rPr>
        <w:t xml:space="preserve">sense </w:t>
      </w:r>
      <w:r w:rsidR="00B55960" w:rsidRPr="00A076B3">
        <w:rPr>
          <w:rFonts w:ascii="Arial" w:hAnsi="Arial" w:cs="Arial"/>
          <w:sz w:val="22"/>
          <w:szCs w:val="22"/>
        </w:rPr>
        <w:t>of</w:t>
      </w:r>
      <w:r w:rsidR="00B55960">
        <w:rPr>
          <w:rFonts w:ascii="Arial" w:hAnsi="Arial" w:cs="Arial"/>
          <w:color w:val="EE0000"/>
          <w:sz w:val="22"/>
          <w:szCs w:val="22"/>
        </w:rPr>
        <w:t xml:space="preserve"> </w:t>
      </w:r>
      <w:r w:rsidR="00227CDC">
        <w:rPr>
          <w:rFonts w:ascii="Arial" w:hAnsi="Arial" w:cs="Arial"/>
          <w:sz w:val="22"/>
          <w:szCs w:val="22"/>
        </w:rPr>
        <w:t>warmth and</w:t>
      </w:r>
      <w:r w:rsidR="0013254B">
        <w:rPr>
          <w:rFonts w:ascii="Arial" w:hAnsi="Arial" w:cs="Arial"/>
          <w:sz w:val="22"/>
          <w:szCs w:val="22"/>
        </w:rPr>
        <w:t xml:space="preserve"> organic </w:t>
      </w:r>
      <w:r w:rsidR="00227CDC">
        <w:rPr>
          <w:rFonts w:ascii="Arial" w:hAnsi="Arial" w:cs="Arial"/>
          <w:sz w:val="22"/>
          <w:szCs w:val="22"/>
        </w:rPr>
        <w:t>texture</w:t>
      </w:r>
      <w:r w:rsidR="0013254B">
        <w:rPr>
          <w:rFonts w:ascii="Arial" w:hAnsi="Arial" w:cs="Arial"/>
          <w:sz w:val="22"/>
          <w:szCs w:val="22"/>
        </w:rPr>
        <w:t xml:space="preserve"> to the bath. And </w:t>
      </w:r>
      <w:r w:rsidR="00227CDC">
        <w:rPr>
          <w:rFonts w:ascii="Arial" w:hAnsi="Arial" w:cs="Arial"/>
          <w:sz w:val="22"/>
          <w:szCs w:val="22"/>
        </w:rPr>
        <w:t>with</w:t>
      </w:r>
      <w:r w:rsidR="0013254B">
        <w:rPr>
          <w:rFonts w:ascii="Arial" w:hAnsi="Arial" w:cs="Arial"/>
          <w:sz w:val="22"/>
          <w:szCs w:val="22"/>
        </w:rPr>
        <w:t xml:space="preserve"> a full range of coordinating bath faucets, tub fillers, shower controls, and</w:t>
      </w:r>
      <w:r w:rsidR="00227CDC">
        <w:rPr>
          <w:rFonts w:ascii="Arial" w:hAnsi="Arial" w:cs="Arial"/>
          <w:sz w:val="22"/>
          <w:szCs w:val="22"/>
        </w:rPr>
        <w:t xml:space="preserve"> accessories</w:t>
      </w:r>
      <w:r w:rsidR="0013254B">
        <w:rPr>
          <w:rFonts w:ascii="Arial" w:hAnsi="Arial" w:cs="Arial"/>
          <w:sz w:val="22"/>
          <w:szCs w:val="22"/>
        </w:rPr>
        <w:t xml:space="preserve">, the San Elijo Series allows this refined transitional aesthetic </w:t>
      </w:r>
      <w:r w:rsidR="00227CDC">
        <w:rPr>
          <w:rFonts w:ascii="Arial" w:hAnsi="Arial" w:cs="Arial"/>
          <w:sz w:val="22"/>
          <w:szCs w:val="22"/>
        </w:rPr>
        <w:t xml:space="preserve">to flow </w:t>
      </w:r>
      <w:r w:rsidR="0013254B">
        <w:rPr>
          <w:rFonts w:ascii="Arial" w:hAnsi="Arial" w:cs="Arial"/>
          <w:sz w:val="22"/>
          <w:szCs w:val="22"/>
        </w:rPr>
        <w:t xml:space="preserve">seamlessly </w:t>
      </w:r>
      <w:r w:rsidR="0013254B" w:rsidRPr="00A076B3">
        <w:rPr>
          <w:rFonts w:ascii="Arial" w:hAnsi="Arial" w:cs="Arial"/>
          <w:sz w:val="22"/>
          <w:szCs w:val="22"/>
        </w:rPr>
        <w:t>through</w:t>
      </w:r>
      <w:r w:rsidR="00B55960" w:rsidRPr="00A076B3">
        <w:rPr>
          <w:rFonts w:ascii="Arial" w:hAnsi="Arial" w:cs="Arial"/>
          <w:sz w:val="22"/>
          <w:szCs w:val="22"/>
        </w:rPr>
        <w:t>out</w:t>
      </w:r>
      <w:r w:rsidR="0013254B" w:rsidRPr="00A076B3">
        <w:rPr>
          <w:rFonts w:ascii="Arial" w:hAnsi="Arial" w:cs="Arial"/>
          <w:sz w:val="22"/>
          <w:szCs w:val="22"/>
        </w:rPr>
        <w:t xml:space="preserve"> </w:t>
      </w:r>
      <w:r w:rsidR="0013254B">
        <w:rPr>
          <w:rFonts w:ascii="Arial" w:hAnsi="Arial" w:cs="Arial"/>
          <w:sz w:val="22"/>
          <w:szCs w:val="22"/>
        </w:rPr>
        <w:t xml:space="preserve">the bath. </w:t>
      </w:r>
    </w:p>
    <w:p w14:paraId="0F5600ED" w14:textId="5801CD5D" w:rsidR="0013254B" w:rsidRDefault="0013254B" w:rsidP="003F7408">
      <w:pPr>
        <w:spacing w:line="360" w:lineRule="auto"/>
        <w:rPr>
          <w:rFonts w:ascii="Arial" w:hAnsi="Arial" w:cs="Arial"/>
          <w:sz w:val="22"/>
          <w:szCs w:val="22"/>
        </w:rPr>
      </w:pPr>
    </w:p>
    <w:p w14:paraId="60C8EBDD" w14:textId="77777777" w:rsidR="00227CDC" w:rsidRDefault="0013254B" w:rsidP="00227CDC">
      <w:pPr>
        <w:spacing w:line="360" w:lineRule="auto"/>
        <w:rPr>
          <w:rFonts w:ascii="Arial" w:hAnsi="Arial" w:cs="Arial"/>
          <w:sz w:val="22"/>
          <w:szCs w:val="22"/>
        </w:rPr>
      </w:pPr>
      <w:r>
        <w:rPr>
          <w:rFonts w:ascii="Arial" w:hAnsi="Arial" w:cs="Arial"/>
          <w:sz w:val="22"/>
          <w:szCs w:val="22"/>
        </w:rPr>
        <w:lastRenderedPageBreak/>
        <w:t xml:space="preserve">“We wanted to create a design that feels refined, yet relatable,” says Jeff Silverstein, Head of Product &amp; Brand at California Faucets. “San Elijo’s new high-arc spout captures that balance—merging </w:t>
      </w:r>
      <w:r w:rsidR="00227CDC">
        <w:rPr>
          <w:rFonts w:ascii="Arial" w:hAnsi="Arial" w:cs="Arial"/>
          <w:sz w:val="22"/>
          <w:szCs w:val="22"/>
        </w:rPr>
        <w:t>clean modern lines</w:t>
      </w:r>
      <w:r>
        <w:rPr>
          <w:rFonts w:ascii="Arial" w:hAnsi="Arial" w:cs="Arial"/>
          <w:sz w:val="22"/>
          <w:szCs w:val="22"/>
        </w:rPr>
        <w:t xml:space="preserve"> with transitional warmth</w:t>
      </w:r>
      <w:r w:rsidR="00227CDC">
        <w:rPr>
          <w:rFonts w:ascii="Arial" w:hAnsi="Arial" w:cs="Arial"/>
          <w:sz w:val="22"/>
          <w:szCs w:val="22"/>
        </w:rPr>
        <w:t xml:space="preserve"> in a fresh, unexpected way</w:t>
      </w:r>
      <w:r>
        <w:rPr>
          <w:rFonts w:ascii="Arial" w:hAnsi="Arial" w:cs="Arial"/>
          <w:sz w:val="22"/>
          <w:szCs w:val="22"/>
        </w:rPr>
        <w:t xml:space="preserve">.” </w:t>
      </w:r>
    </w:p>
    <w:p w14:paraId="5C9876E5" w14:textId="77777777" w:rsidR="00227CDC" w:rsidRDefault="00227CDC" w:rsidP="00227CDC">
      <w:pPr>
        <w:spacing w:line="360" w:lineRule="auto"/>
        <w:rPr>
          <w:rFonts w:ascii="Arial" w:hAnsi="Arial" w:cs="Arial"/>
          <w:sz w:val="22"/>
          <w:szCs w:val="22"/>
        </w:rPr>
      </w:pPr>
    </w:p>
    <w:p w14:paraId="692C1388" w14:textId="6661182A" w:rsidR="00227CDC" w:rsidRPr="00A076B3" w:rsidRDefault="00227CDC" w:rsidP="00227CDC">
      <w:pPr>
        <w:spacing w:line="360" w:lineRule="auto"/>
        <w:rPr>
          <w:rFonts w:ascii="Arial" w:hAnsi="Arial" w:cs="Arial"/>
          <w:sz w:val="22"/>
          <w:szCs w:val="22"/>
        </w:rPr>
      </w:pPr>
      <w:r>
        <w:rPr>
          <w:rFonts w:ascii="Arial" w:hAnsi="Arial" w:cs="Arial"/>
          <w:sz w:val="22"/>
          <w:szCs w:val="22"/>
        </w:rPr>
        <w:t>The San Elijo Series offers limitless possibilities for personalization. In addition to the new gracefully curved high-arc spout, the collection includes a shorter, more contemporary “ribbon” style faucet with a flatter profile. It’s also available in single-hole and wall-mounted versions. Each design can be paired with lever or cross handles and finished in any of California Faucets’ 25-plus artisan finishes, including ultra-durable PVD finishes that resist tarnishing. For a distinctive touch, Teak Wood—a material renowned for its exceptional durability and water-resistance—</w:t>
      </w:r>
      <w:r w:rsidR="00B55960" w:rsidRPr="00A076B3">
        <w:rPr>
          <w:rFonts w:ascii="Arial" w:hAnsi="Arial" w:cs="Arial"/>
          <w:sz w:val="22"/>
          <w:szCs w:val="22"/>
        </w:rPr>
        <w:t xml:space="preserve">is a custom option for </w:t>
      </w:r>
      <w:r>
        <w:rPr>
          <w:rFonts w:ascii="Arial" w:hAnsi="Arial" w:cs="Arial"/>
          <w:sz w:val="22"/>
          <w:szCs w:val="22"/>
        </w:rPr>
        <w:t>both handle styles, infusing the bath with an inviting sense of organic warmth. Hand-finished by</w:t>
      </w:r>
      <w:r w:rsidR="00B55960">
        <w:rPr>
          <w:rFonts w:ascii="Arial" w:hAnsi="Arial" w:cs="Arial"/>
          <w:color w:val="EE0000"/>
          <w:sz w:val="22"/>
          <w:szCs w:val="22"/>
        </w:rPr>
        <w:t xml:space="preserve"> </w:t>
      </w:r>
      <w:r w:rsidRPr="00D459F0">
        <w:rPr>
          <w:rFonts w:ascii="Arial" w:hAnsi="Arial" w:cs="Arial"/>
          <w:sz w:val="22"/>
          <w:szCs w:val="22"/>
        </w:rPr>
        <w:t xml:space="preserve">skilled </w:t>
      </w:r>
      <w:r>
        <w:rPr>
          <w:rFonts w:ascii="Arial" w:hAnsi="Arial" w:cs="Arial"/>
          <w:sz w:val="22"/>
          <w:szCs w:val="22"/>
        </w:rPr>
        <w:t xml:space="preserve">artisans, </w:t>
      </w:r>
      <w:r w:rsidR="00972CC1" w:rsidRPr="00A076B3">
        <w:rPr>
          <w:rFonts w:ascii="Arial" w:hAnsi="Arial" w:cs="Arial"/>
          <w:sz w:val="22"/>
          <w:szCs w:val="22"/>
        </w:rPr>
        <w:t xml:space="preserve">each </w:t>
      </w:r>
      <w:r w:rsidRPr="00A076B3">
        <w:rPr>
          <w:rFonts w:ascii="Arial" w:hAnsi="Arial" w:cs="Arial"/>
          <w:sz w:val="22"/>
          <w:szCs w:val="22"/>
        </w:rPr>
        <w:t>San Elijo faucet</w:t>
      </w:r>
      <w:r w:rsidR="00D459F0" w:rsidRPr="00A076B3">
        <w:rPr>
          <w:rFonts w:ascii="Arial" w:hAnsi="Arial" w:cs="Arial"/>
          <w:sz w:val="22"/>
          <w:szCs w:val="22"/>
        </w:rPr>
        <w:t xml:space="preserve"> </w:t>
      </w:r>
      <w:r w:rsidR="00972CC1" w:rsidRPr="00A076B3">
        <w:rPr>
          <w:rFonts w:ascii="Arial" w:hAnsi="Arial" w:cs="Arial"/>
          <w:sz w:val="22"/>
          <w:szCs w:val="22"/>
        </w:rPr>
        <w:t xml:space="preserve">and tub filler makes </w:t>
      </w:r>
      <w:r w:rsidRPr="00A076B3">
        <w:rPr>
          <w:rFonts w:ascii="Arial" w:hAnsi="Arial" w:cs="Arial"/>
          <w:sz w:val="22"/>
          <w:szCs w:val="22"/>
        </w:rPr>
        <w:t>a one-of-a-kind sculptural statement</w:t>
      </w:r>
      <w:r w:rsidR="00972CC1" w:rsidRPr="00A076B3">
        <w:rPr>
          <w:rFonts w:ascii="Arial" w:hAnsi="Arial" w:cs="Arial"/>
          <w:sz w:val="22"/>
          <w:szCs w:val="22"/>
        </w:rPr>
        <w:t xml:space="preserve">. </w:t>
      </w:r>
    </w:p>
    <w:p w14:paraId="10134D75" w14:textId="77777777" w:rsidR="00227CDC" w:rsidRDefault="00227CDC" w:rsidP="00227CDC">
      <w:pPr>
        <w:spacing w:line="360" w:lineRule="auto"/>
        <w:rPr>
          <w:rFonts w:ascii="Arial" w:hAnsi="Arial" w:cs="Arial"/>
          <w:sz w:val="22"/>
          <w:szCs w:val="22"/>
        </w:rPr>
      </w:pPr>
    </w:p>
    <w:p w14:paraId="7574F75A" w14:textId="4F8CE95D" w:rsidR="00227CDC" w:rsidRDefault="00227CDC" w:rsidP="003F7408">
      <w:pPr>
        <w:spacing w:line="360" w:lineRule="auto"/>
        <w:rPr>
          <w:rFonts w:ascii="Arial" w:hAnsi="Arial" w:cs="Arial"/>
          <w:sz w:val="22"/>
          <w:szCs w:val="22"/>
        </w:rPr>
      </w:pPr>
      <w:r>
        <w:rPr>
          <w:rFonts w:ascii="Arial" w:hAnsi="Arial" w:cs="Arial"/>
          <w:sz w:val="22"/>
          <w:szCs w:val="22"/>
        </w:rPr>
        <w:t xml:space="preserve">To complete the look, the collection includes a full suite of coordinating accessories crafted from the same high-quality solid brass, including tub faucets, tub fillers, shower controls, bidet sets, slide bars, grab bars and more, allowing designers and homeowners to carry San Elijo’s unique look throughout the entire bath. </w:t>
      </w:r>
    </w:p>
    <w:p w14:paraId="4B0136B8" w14:textId="77777777" w:rsidR="0013254B" w:rsidRDefault="0013254B" w:rsidP="003F7408">
      <w:pPr>
        <w:spacing w:line="360" w:lineRule="auto"/>
        <w:rPr>
          <w:rFonts w:ascii="Arial" w:hAnsi="Arial" w:cs="Arial"/>
          <w:sz w:val="22"/>
          <w:szCs w:val="22"/>
        </w:rPr>
      </w:pPr>
    </w:p>
    <w:p w14:paraId="03332B8A" w14:textId="6A18EDB5" w:rsidR="003F7408" w:rsidRPr="00301741" w:rsidRDefault="0013254B" w:rsidP="00CC72C8">
      <w:pPr>
        <w:spacing w:line="360" w:lineRule="auto"/>
        <w:rPr>
          <w:rFonts w:ascii="Arial" w:hAnsi="Arial" w:cs="Arial"/>
          <w:sz w:val="22"/>
          <w:szCs w:val="22"/>
        </w:rPr>
      </w:pPr>
      <w:r>
        <w:rPr>
          <w:rFonts w:ascii="Arial" w:hAnsi="Arial" w:cs="Arial"/>
          <w:sz w:val="22"/>
          <w:szCs w:val="22"/>
        </w:rPr>
        <w:t xml:space="preserve">List pricing for the San Elijo Series </w:t>
      </w:r>
      <w:r w:rsidR="00227CDC">
        <w:rPr>
          <w:rFonts w:ascii="Arial" w:hAnsi="Arial" w:cs="Arial"/>
          <w:sz w:val="22"/>
          <w:szCs w:val="22"/>
        </w:rPr>
        <w:t xml:space="preserve">8” </w:t>
      </w:r>
      <w:r>
        <w:rPr>
          <w:rFonts w:ascii="Arial" w:hAnsi="Arial" w:cs="Arial"/>
          <w:sz w:val="22"/>
          <w:szCs w:val="22"/>
        </w:rPr>
        <w:t xml:space="preserve">widespread </w:t>
      </w:r>
      <w:r w:rsidR="00227CDC">
        <w:rPr>
          <w:rFonts w:ascii="Arial" w:hAnsi="Arial" w:cs="Arial"/>
          <w:sz w:val="22"/>
          <w:szCs w:val="22"/>
        </w:rPr>
        <w:t xml:space="preserve">faucet with Quad </w:t>
      </w:r>
      <w:r>
        <w:rPr>
          <w:rFonts w:ascii="Arial" w:hAnsi="Arial" w:cs="Arial"/>
          <w:sz w:val="22"/>
          <w:szCs w:val="22"/>
        </w:rPr>
        <w:t xml:space="preserve">Arc Spout begins at </w:t>
      </w:r>
      <w:r w:rsidR="00227CDC">
        <w:rPr>
          <w:rFonts w:ascii="Arial" w:hAnsi="Arial" w:cs="Arial"/>
          <w:sz w:val="22"/>
          <w:szCs w:val="22"/>
        </w:rPr>
        <w:t>$1,</w:t>
      </w:r>
      <w:r w:rsidR="00F20565">
        <w:rPr>
          <w:rFonts w:ascii="Arial" w:hAnsi="Arial" w:cs="Arial"/>
          <w:sz w:val="22"/>
          <w:szCs w:val="22"/>
        </w:rPr>
        <w:t>275</w:t>
      </w:r>
      <w:r>
        <w:rPr>
          <w:rFonts w:ascii="Arial" w:hAnsi="Arial" w:cs="Arial"/>
          <w:sz w:val="22"/>
          <w:szCs w:val="22"/>
        </w:rPr>
        <w:t xml:space="preserve"> for Polished Chrome finish. </w:t>
      </w:r>
    </w:p>
    <w:p w14:paraId="5E1C60E9" w14:textId="73B6EB6A" w:rsidR="00C67DEA" w:rsidRPr="00C67DEA" w:rsidRDefault="00163180" w:rsidP="00C67DEA">
      <w:pPr>
        <w:keepNext/>
        <w:autoSpaceDE w:val="0"/>
        <w:autoSpaceDN w:val="0"/>
        <w:adjustRightInd w:val="0"/>
        <w:spacing w:before="480" w:line="360" w:lineRule="auto"/>
        <w:rPr>
          <w:rFonts w:ascii="Arial" w:hAnsi="Arial" w:cs="Arial"/>
          <w:b/>
          <w:bCs/>
          <w:color w:val="0D0D0D"/>
          <w:sz w:val="22"/>
          <w:szCs w:val="22"/>
        </w:rPr>
      </w:pPr>
      <w:r w:rsidRPr="00301741">
        <w:rPr>
          <w:rFonts w:ascii="Arial" w:hAnsi="Arial" w:cs="Arial"/>
          <w:b/>
          <w:bCs/>
          <w:color w:val="0D0D0D"/>
          <w:sz w:val="22"/>
          <w:szCs w:val="22"/>
        </w:rPr>
        <w:t>About Cali</w:t>
      </w:r>
      <w:r w:rsidR="00945842" w:rsidRPr="00301741">
        <w:rPr>
          <w:rFonts w:ascii="Arial" w:hAnsi="Arial" w:cs="Arial"/>
          <w:b/>
          <w:bCs/>
          <w:color w:val="0D0D0D"/>
          <w:sz w:val="22"/>
          <w:szCs w:val="22"/>
        </w:rPr>
        <w:t>f</w:t>
      </w:r>
      <w:r w:rsidRPr="00301741">
        <w:rPr>
          <w:rFonts w:ascii="Arial" w:hAnsi="Arial" w:cs="Arial"/>
          <w:b/>
          <w:bCs/>
          <w:color w:val="0D0D0D"/>
          <w:sz w:val="22"/>
          <w:szCs w:val="22"/>
        </w:rPr>
        <w:t>ornia Fauce</w:t>
      </w:r>
      <w:r w:rsidR="00227CDC">
        <w:rPr>
          <w:rFonts w:ascii="Arial" w:hAnsi="Arial" w:cs="Arial"/>
          <w:b/>
          <w:bCs/>
          <w:color w:val="0D0D0D"/>
          <w:sz w:val="22"/>
          <w:szCs w:val="22"/>
        </w:rPr>
        <w:t>t</w:t>
      </w:r>
      <w:r w:rsidRPr="00301741">
        <w:rPr>
          <w:rFonts w:ascii="Arial" w:hAnsi="Arial" w:cs="Arial"/>
          <w:b/>
          <w:bCs/>
          <w:color w:val="0D0D0D"/>
          <w:sz w:val="22"/>
          <w:szCs w:val="22"/>
        </w:rPr>
        <w:t>s</w:t>
      </w:r>
      <w:r w:rsidR="00C67DEA">
        <w:rPr>
          <w:rFonts w:ascii="Open Sans" w:hAnsi="Open Sans" w:cs="Open Sans"/>
          <w:b/>
          <w:bCs/>
          <w:color w:val="444444"/>
          <w:sz w:val="21"/>
          <w:szCs w:val="21"/>
          <w:bdr w:val="none" w:sz="0" w:space="0" w:color="auto" w:frame="1"/>
          <w:shd w:val="clear" w:color="auto" w:fill="FFFFFF"/>
        </w:rPr>
        <w:br/>
      </w:r>
      <w:r w:rsidR="00C67DEA" w:rsidRPr="00C67DEA">
        <w:rPr>
          <w:rFonts w:ascii="Arial" w:hAnsi="Arial" w:cs="Arial"/>
          <w:sz w:val="22"/>
          <w:szCs w:val="22"/>
          <w:shd w:val="clear" w:color="auto" w:fill="FFFFFF"/>
        </w:rPr>
        <w:t>At California Faucets, we believe in </w:t>
      </w:r>
      <w:hyperlink r:id="rId9" w:history="1">
        <w:r w:rsidR="00C67DEA" w:rsidRPr="00DF5637">
          <w:rPr>
            <w:rStyle w:val="Hyperlink"/>
            <w:rFonts w:cs="Arial"/>
            <w:sz w:val="22"/>
            <w:szCs w:val="22"/>
            <w:bdr w:val="none" w:sz="0" w:space="0" w:color="auto" w:frame="1"/>
            <w:shd w:val="clear" w:color="auto" w:fill="FFFFFF"/>
          </w:rPr>
          <w:t>artisan hands</w:t>
        </w:r>
      </w:hyperlink>
      <w:r w:rsidR="00C67DEA" w:rsidRPr="00C67DEA">
        <w:rPr>
          <w:rFonts w:ascii="Arial" w:hAnsi="Arial" w:cs="Arial"/>
          <w:sz w:val="22"/>
          <w:szCs w:val="22"/>
          <w:shd w:val="clear" w:color="auto" w:fill="FFFFFF"/>
        </w:rPr>
        <w:t>, not mass production.</w:t>
      </w:r>
      <w:r w:rsidR="00C67DEA" w:rsidRPr="00C67DEA">
        <w:rPr>
          <w:rStyle w:val="apple-converted-space"/>
          <w:rFonts w:ascii="Arial" w:hAnsi="Arial" w:cs="Arial"/>
          <w:sz w:val="22"/>
          <w:szCs w:val="22"/>
          <w:shd w:val="clear" w:color="auto" w:fill="FFFFFF"/>
        </w:rPr>
        <w:t> </w:t>
      </w:r>
      <w:r w:rsidR="00C67DEA" w:rsidRPr="00C67DEA">
        <w:rPr>
          <w:rFonts w:ascii="Arial" w:hAnsi="Arial" w:cs="Arial"/>
          <w:sz w:val="22"/>
          <w:szCs w:val="22"/>
        </w:rPr>
        <w:t>Since 1988, we’ve been designing, finishing, and assembling solid-brass bath products by hand at our Huntington Beach factory.</w:t>
      </w:r>
      <w:r w:rsidR="00C67DEA" w:rsidRPr="00C67DEA">
        <w:rPr>
          <w:rStyle w:val="apple-converted-space"/>
          <w:rFonts w:ascii="Arial" w:hAnsi="Arial" w:cs="Arial"/>
          <w:sz w:val="22"/>
          <w:szCs w:val="22"/>
          <w:shd w:val="clear" w:color="auto" w:fill="FFFFFF"/>
        </w:rPr>
        <w:t> </w:t>
      </w:r>
      <w:r w:rsidR="00C67DEA" w:rsidRPr="00C67DEA">
        <w:rPr>
          <w:rFonts w:ascii="Arial" w:hAnsi="Arial" w:cs="Arial"/>
          <w:sz w:val="22"/>
          <w:szCs w:val="22"/>
        </w:rPr>
        <w:t>Each faucet can be easily customized to your preferences or purchased exactly as shown in our catalog, with your choice of over 25 artisan-applied finishes. This ability to tailor each faucet to our customers’ unique design visions has earned our company recognition from industry leaders, including</w:t>
      </w:r>
      <w:r w:rsidR="00C67DEA" w:rsidRPr="00C67DEA">
        <w:rPr>
          <w:rStyle w:val="apple-converted-space"/>
          <w:rFonts w:ascii="Arial" w:hAnsi="Arial" w:cs="Arial"/>
          <w:sz w:val="22"/>
          <w:szCs w:val="22"/>
        </w:rPr>
        <w:t> </w:t>
      </w:r>
      <w:r w:rsidR="00C67DEA" w:rsidRPr="00C67DEA">
        <w:rPr>
          <w:rStyle w:val="Emphasis"/>
          <w:rFonts w:ascii="Arial" w:hAnsi="Arial" w:cs="Arial"/>
          <w:sz w:val="22"/>
          <w:szCs w:val="22"/>
        </w:rPr>
        <w:t>StarCraft Reviews</w:t>
      </w:r>
      <w:r w:rsidR="00C67DEA" w:rsidRPr="00C67DEA">
        <w:rPr>
          <w:rFonts w:ascii="Arial" w:hAnsi="Arial" w:cs="Arial"/>
          <w:sz w:val="22"/>
          <w:szCs w:val="22"/>
        </w:rPr>
        <w:t>. As the oldest independent reviewer of faucets,</w:t>
      </w:r>
      <w:r w:rsidR="00C67DEA" w:rsidRPr="00C67DEA">
        <w:rPr>
          <w:rStyle w:val="apple-converted-space"/>
          <w:rFonts w:ascii="Arial" w:hAnsi="Arial" w:cs="Arial"/>
          <w:sz w:val="22"/>
          <w:szCs w:val="22"/>
        </w:rPr>
        <w:t> </w:t>
      </w:r>
      <w:r w:rsidR="00C67DEA" w:rsidRPr="00C67DEA">
        <w:rPr>
          <w:rStyle w:val="Emphasis"/>
          <w:rFonts w:ascii="Arial" w:hAnsi="Arial" w:cs="Arial"/>
          <w:sz w:val="22"/>
          <w:szCs w:val="22"/>
        </w:rPr>
        <w:t>StarCraft</w:t>
      </w:r>
      <w:r w:rsidR="00C67DEA" w:rsidRPr="00C67DEA">
        <w:rPr>
          <w:rStyle w:val="apple-converted-space"/>
          <w:rFonts w:ascii="Arial" w:hAnsi="Arial" w:cs="Arial"/>
          <w:sz w:val="22"/>
          <w:szCs w:val="22"/>
        </w:rPr>
        <w:t> </w:t>
      </w:r>
      <w:r w:rsidR="00C67DEA" w:rsidRPr="00C67DEA">
        <w:rPr>
          <w:rFonts w:ascii="Arial" w:hAnsi="Arial" w:cs="Arial"/>
          <w:sz w:val="22"/>
          <w:szCs w:val="22"/>
        </w:rPr>
        <w:t>has named California Faucets the “Best Value in Luxury Faucets” for two consecutive years.</w:t>
      </w:r>
      <w:r w:rsidR="00C67DEA" w:rsidRPr="00C67DEA">
        <w:rPr>
          <w:rStyle w:val="apple-converted-space"/>
          <w:rFonts w:ascii="Arial" w:hAnsi="Arial" w:cs="Arial"/>
          <w:sz w:val="22"/>
          <w:szCs w:val="22"/>
          <w:shd w:val="clear" w:color="auto" w:fill="FFFFFF"/>
        </w:rPr>
        <w:t> </w:t>
      </w:r>
      <w:r w:rsidR="00C67DEA" w:rsidRPr="00C67DEA">
        <w:rPr>
          <w:rFonts w:ascii="Arial" w:hAnsi="Arial" w:cs="Arial"/>
          <w:sz w:val="22"/>
          <w:szCs w:val="22"/>
          <w:shd w:val="clear" w:color="auto" w:fill="FFFFFF"/>
        </w:rPr>
        <w:t>Our popular bath collections proudly provide the latest in bath and shower technology with innovations such as </w:t>
      </w:r>
      <w:proofErr w:type="spellStart"/>
      <w:r w:rsidR="00C67DEA" w:rsidRPr="00C67DEA">
        <w:rPr>
          <w:rFonts w:ascii="Arial" w:hAnsi="Arial" w:cs="Arial"/>
          <w:sz w:val="22"/>
          <w:szCs w:val="22"/>
        </w:rPr>
        <w:fldChar w:fldCharType="begin"/>
      </w:r>
      <w:r w:rsidR="00C67DEA" w:rsidRPr="00C67DEA">
        <w:rPr>
          <w:rFonts w:ascii="Arial" w:hAnsi="Arial" w:cs="Arial"/>
          <w:sz w:val="22"/>
          <w:szCs w:val="22"/>
        </w:rPr>
        <w:instrText>HYPERLINK "http://www.calfaucets.com/category/luxury-drains/styledrain"</w:instrText>
      </w:r>
      <w:r w:rsidR="00C67DEA" w:rsidRPr="00C67DEA">
        <w:rPr>
          <w:rFonts w:ascii="Arial" w:hAnsi="Arial" w:cs="Arial"/>
          <w:sz w:val="22"/>
          <w:szCs w:val="22"/>
        </w:rPr>
      </w:r>
      <w:r w:rsidR="00C67DEA" w:rsidRPr="00C67DEA">
        <w:rPr>
          <w:rFonts w:ascii="Arial" w:hAnsi="Arial" w:cs="Arial"/>
          <w:sz w:val="22"/>
          <w:szCs w:val="22"/>
        </w:rPr>
        <w:fldChar w:fldCharType="separate"/>
      </w:r>
      <w:r w:rsidR="00C67DEA" w:rsidRPr="00DF5637">
        <w:rPr>
          <w:rStyle w:val="Hyperlink"/>
          <w:rFonts w:cs="Arial"/>
          <w:sz w:val="22"/>
          <w:szCs w:val="22"/>
          <w:bdr w:val="none" w:sz="0" w:space="0" w:color="auto" w:frame="1"/>
          <w:shd w:val="clear" w:color="auto" w:fill="FFFFFF"/>
        </w:rPr>
        <w:t>StyleDrain</w:t>
      </w:r>
      <w:proofErr w:type="spellEnd"/>
      <w:r w:rsidR="00C67DEA" w:rsidRPr="00DF5637">
        <w:rPr>
          <w:rStyle w:val="Hyperlink"/>
          <w:rFonts w:cs="Arial"/>
          <w:sz w:val="22"/>
          <w:szCs w:val="22"/>
          <w:bdr w:val="none" w:sz="0" w:space="0" w:color="auto" w:frame="1"/>
          <w:shd w:val="clear" w:color="auto" w:fill="FFFFFF"/>
          <w:vertAlign w:val="superscript"/>
        </w:rPr>
        <w:t>®</w:t>
      </w:r>
      <w:r w:rsidR="00C67DEA" w:rsidRPr="00C67DEA">
        <w:rPr>
          <w:rFonts w:ascii="Arial" w:hAnsi="Arial" w:cs="Arial"/>
          <w:sz w:val="22"/>
          <w:szCs w:val="22"/>
        </w:rPr>
        <w:fldChar w:fldCharType="end"/>
      </w:r>
      <w:r w:rsidR="00C67DEA" w:rsidRPr="00C67DEA">
        <w:rPr>
          <w:rFonts w:ascii="Arial" w:hAnsi="Arial" w:cs="Arial"/>
          <w:sz w:val="22"/>
          <w:szCs w:val="22"/>
          <w:shd w:val="clear" w:color="auto" w:fill="FFFFFF"/>
        </w:rPr>
        <w:t>, </w:t>
      </w:r>
      <w:proofErr w:type="spellStart"/>
      <w:r w:rsidR="00C67DEA" w:rsidRPr="00C67DEA">
        <w:rPr>
          <w:rFonts w:ascii="Arial" w:hAnsi="Arial" w:cs="Arial"/>
          <w:sz w:val="22"/>
          <w:szCs w:val="22"/>
        </w:rPr>
        <w:fldChar w:fldCharType="begin"/>
      </w:r>
      <w:r w:rsidR="00C67DEA" w:rsidRPr="00C67DEA">
        <w:rPr>
          <w:rFonts w:ascii="Arial" w:hAnsi="Arial" w:cs="Arial"/>
          <w:sz w:val="22"/>
          <w:szCs w:val="22"/>
        </w:rPr>
        <w:instrText>HYPERLINK "http://www.calfaucets.com/category/shower-and-bath-systems/shower-and-tub-systems/styletherm-thermostatic-systems"</w:instrText>
      </w:r>
      <w:r w:rsidR="00C67DEA" w:rsidRPr="00C67DEA">
        <w:rPr>
          <w:rFonts w:ascii="Arial" w:hAnsi="Arial" w:cs="Arial"/>
          <w:sz w:val="22"/>
          <w:szCs w:val="22"/>
        </w:rPr>
      </w:r>
      <w:r w:rsidR="00C67DEA" w:rsidRPr="00C67DEA">
        <w:rPr>
          <w:rFonts w:ascii="Arial" w:hAnsi="Arial" w:cs="Arial"/>
          <w:sz w:val="22"/>
          <w:szCs w:val="22"/>
        </w:rPr>
        <w:fldChar w:fldCharType="separate"/>
      </w:r>
      <w:r w:rsidR="00C67DEA" w:rsidRPr="00DF5637">
        <w:rPr>
          <w:rStyle w:val="Hyperlink"/>
          <w:rFonts w:cs="Arial"/>
          <w:sz w:val="22"/>
          <w:szCs w:val="22"/>
          <w:bdr w:val="none" w:sz="0" w:space="0" w:color="auto" w:frame="1"/>
          <w:shd w:val="clear" w:color="auto" w:fill="FFFFFF"/>
        </w:rPr>
        <w:t>StyleTherm</w:t>
      </w:r>
      <w:proofErr w:type="spellEnd"/>
      <w:r w:rsidR="00C67DEA" w:rsidRPr="00DF5637">
        <w:rPr>
          <w:rStyle w:val="Hyperlink"/>
          <w:rFonts w:cs="Arial"/>
          <w:sz w:val="22"/>
          <w:szCs w:val="22"/>
          <w:bdr w:val="none" w:sz="0" w:space="0" w:color="auto" w:frame="1"/>
          <w:shd w:val="clear" w:color="auto" w:fill="FFFFFF"/>
          <w:vertAlign w:val="superscript"/>
        </w:rPr>
        <w:t>®</w:t>
      </w:r>
      <w:r w:rsidR="00C67DEA" w:rsidRPr="00C67DEA">
        <w:rPr>
          <w:rFonts w:ascii="Arial" w:hAnsi="Arial" w:cs="Arial"/>
          <w:sz w:val="22"/>
          <w:szCs w:val="22"/>
        </w:rPr>
        <w:fldChar w:fldCharType="end"/>
      </w:r>
      <w:r w:rsidR="00C67DEA" w:rsidRPr="00C67DEA">
        <w:rPr>
          <w:rFonts w:ascii="Arial" w:hAnsi="Arial" w:cs="Arial"/>
          <w:sz w:val="22"/>
          <w:szCs w:val="22"/>
          <w:shd w:val="clear" w:color="auto" w:fill="FFFFFF"/>
        </w:rPr>
        <w:t>, and </w:t>
      </w:r>
      <w:proofErr w:type="spellStart"/>
      <w:r w:rsidR="00C67DEA" w:rsidRPr="00C67DEA">
        <w:rPr>
          <w:rFonts w:ascii="Arial" w:hAnsi="Arial" w:cs="Arial"/>
          <w:sz w:val="22"/>
          <w:szCs w:val="22"/>
        </w:rPr>
        <w:fldChar w:fldCharType="begin"/>
      </w:r>
      <w:r w:rsidR="00C67DEA" w:rsidRPr="00C67DEA">
        <w:rPr>
          <w:rFonts w:ascii="Arial" w:hAnsi="Arial" w:cs="Arial"/>
          <w:sz w:val="22"/>
          <w:szCs w:val="22"/>
        </w:rPr>
        <w:instrText>HYPERLINK "https://www.calfaucets.com/bathroom/sink-shower-drains/zerodrain"</w:instrText>
      </w:r>
      <w:r w:rsidR="00C67DEA" w:rsidRPr="00C67DEA">
        <w:rPr>
          <w:rFonts w:ascii="Arial" w:hAnsi="Arial" w:cs="Arial"/>
          <w:sz w:val="22"/>
          <w:szCs w:val="22"/>
        </w:rPr>
      </w:r>
      <w:r w:rsidR="00C67DEA" w:rsidRPr="00C67DEA">
        <w:rPr>
          <w:rFonts w:ascii="Arial" w:hAnsi="Arial" w:cs="Arial"/>
          <w:sz w:val="22"/>
          <w:szCs w:val="22"/>
        </w:rPr>
        <w:fldChar w:fldCharType="separate"/>
      </w:r>
      <w:r w:rsidR="00C67DEA" w:rsidRPr="00DF5637">
        <w:rPr>
          <w:rStyle w:val="Hyperlink"/>
          <w:rFonts w:cs="Arial"/>
          <w:sz w:val="22"/>
          <w:szCs w:val="22"/>
          <w:bdr w:val="none" w:sz="0" w:space="0" w:color="auto" w:frame="1"/>
          <w:shd w:val="clear" w:color="auto" w:fill="FFFFFF"/>
        </w:rPr>
        <w:t>ZeroDrain</w:t>
      </w:r>
      <w:proofErr w:type="spellEnd"/>
      <w:r w:rsidR="00C67DEA" w:rsidRPr="00DF5637">
        <w:rPr>
          <w:rStyle w:val="Hyperlink"/>
          <w:rFonts w:cs="Arial"/>
          <w:sz w:val="22"/>
          <w:szCs w:val="22"/>
          <w:bdr w:val="none" w:sz="0" w:space="0" w:color="auto" w:frame="1"/>
          <w:shd w:val="clear" w:color="auto" w:fill="FFFFFF"/>
          <w:vertAlign w:val="superscript"/>
        </w:rPr>
        <w:t>®</w:t>
      </w:r>
      <w:r w:rsidR="00C67DEA" w:rsidRPr="00C67DEA">
        <w:rPr>
          <w:rFonts w:ascii="Arial" w:hAnsi="Arial" w:cs="Arial"/>
          <w:sz w:val="22"/>
          <w:szCs w:val="22"/>
        </w:rPr>
        <w:fldChar w:fldCharType="end"/>
      </w:r>
      <w:r w:rsidR="00C67DEA" w:rsidRPr="00C67DEA">
        <w:rPr>
          <w:rFonts w:ascii="Arial" w:hAnsi="Arial" w:cs="Arial"/>
          <w:sz w:val="22"/>
          <w:szCs w:val="22"/>
          <w:shd w:val="clear" w:color="auto" w:fill="FFFFFF"/>
        </w:rPr>
        <w:t xml:space="preserve">. These </w:t>
      </w:r>
      <w:r w:rsidR="00C67DEA" w:rsidRPr="00C67DEA">
        <w:rPr>
          <w:rFonts w:ascii="Arial" w:hAnsi="Arial" w:cs="Arial"/>
          <w:sz w:val="22"/>
          <w:szCs w:val="22"/>
          <w:shd w:val="clear" w:color="auto" w:fill="FFFFFF"/>
        </w:rPr>
        <w:lastRenderedPageBreak/>
        <w:t>groundbreaking innovations turn utilitarian products into beautiful design statements and are the heart of our ever-evolving line of bath faucets, shower fittings, luxury drains, and accessories. We’ve also applied the same handcrafted quality and custom options to a full line of kitchen faucets. Our </w:t>
      </w:r>
      <w:hyperlink r:id="rId10" w:history="1">
        <w:r w:rsidR="00C67DEA" w:rsidRPr="00DF5637">
          <w:rPr>
            <w:rStyle w:val="Hyperlink"/>
            <w:rFonts w:cs="Arial"/>
            <w:sz w:val="22"/>
            <w:szCs w:val="22"/>
            <w:bdr w:val="none" w:sz="0" w:space="0" w:color="auto" w:frame="1"/>
            <w:shd w:val="clear" w:color="auto" w:fill="FFFFFF"/>
          </w:rPr>
          <w:t>Kitchen Collection</w:t>
        </w:r>
      </w:hyperlink>
      <w:r w:rsidR="00C67DEA" w:rsidRPr="00C67DEA">
        <w:rPr>
          <w:rFonts w:ascii="Arial" w:hAnsi="Arial" w:cs="Arial"/>
          <w:sz w:val="22"/>
          <w:szCs w:val="22"/>
          <w:shd w:val="clear" w:color="auto" w:fill="FFFFFF"/>
        </w:rPr>
        <w:t> combines Italian design with California craftsmanship and offers a full range of matching accessories for a thoroughly coordinated look. For more information about California Faucets, call 800-822-8855 or visit </w:t>
      </w:r>
      <w:hyperlink r:id="rId11" w:history="1">
        <w:r w:rsidR="00C67DEA" w:rsidRPr="00DF5637">
          <w:rPr>
            <w:rStyle w:val="Hyperlink"/>
            <w:rFonts w:cs="Arial"/>
            <w:sz w:val="22"/>
            <w:szCs w:val="22"/>
            <w:bdr w:val="none" w:sz="0" w:space="0" w:color="auto" w:frame="1"/>
            <w:shd w:val="clear" w:color="auto" w:fill="FFFFFF"/>
          </w:rPr>
          <w:t>CaliforniaFaucets.com</w:t>
        </w:r>
      </w:hyperlink>
      <w:r w:rsidR="00C67DEA" w:rsidRPr="00C67DEA">
        <w:rPr>
          <w:rFonts w:ascii="Arial" w:hAnsi="Arial" w:cs="Arial"/>
          <w:sz w:val="22"/>
          <w:szCs w:val="22"/>
          <w:shd w:val="clear" w:color="auto" w:fill="FFFFFF"/>
        </w:rPr>
        <w:t>.</w:t>
      </w:r>
    </w:p>
    <w:p w14:paraId="263585C3" w14:textId="045C25A2" w:rsidR="00392C2B" w:rsidRPr="009741A4" w:rsidRDefault="00D024B2" w:rsidP="00A50E36">
      <w:pPr>
        <w:pStyle w:val="Body"/>
        <w:spacing w:line="360" w:lineRule="auto"/>
        <w:jc w:val="center"/>
        <w:rPr>
          <w:rFonts w:ascii="Arial" w:hAnsi="Arial" w:cs="Arial"/>
        </w:rPr>
      </w:pPr>
      <w:r w:rsidRPr="00F160E1">
        <w:rPr>
          <w:rFonts w:ascii="Arial" w:hAnsi="Arial" w:cs="Arial"/>
        </w:rPr>
        <w:t>###</w:t>
      </w:r>
    </w:p>
    <w:sectPr w:rsidR="00392C2B" w:rsidRPr="009741A4" w:rsidSect="000F2028">
      <w:headerReference w:type="default" r:id="rId12"/>
      <w:footerReference w:type="default" r:id="rId13"/>
      <w:headerReference w:type="first" r:id="rId14"/>
      <w:footerReference w:type="first" r:id="rId15"/>
      <w:pgSz w:w="12240" w:h="15840"/>
      <w:pgMar w:top="720" w:right="1440" w:bottom="80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3C18" w14:textId="77777777" w:rsidR="00E365C9" w:rsidRDefault="00E365C9" w:rsidP="00E97513">
      <w:r>
        <w:separator/>
      </w:r>
    </w:p>
    <w:p w14:paraId="05D94A8D" w14:textId="77777777" w:rsidR="00E365C9" w:rsidRDefault="00E365C9"/>
  </w:endnote>
  <w:endnote w:type="continuationSeparator" w:id="0">
    <w:p w14:paraId="34496CA9" w14:textId="77777777" w:rsidR="00E365C9" w:rsidRDefault="00E365C9" w:rsidP="00E97513">
      <w:r>
        <w:continuationSeparator/>
      </w:r>
    </w:p>
    <w:p w14:paraId="7FDA4CE8" w14:textId="77777777" w:rsidR="00E365C9" w:rsidRDefault="00E36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00500000000000000"/>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OYVWH T+ The Sans Semi Light">
    <w:altName w:val="Calibri"/>
    <w:panose1 w:val="020B0604020202020204"/>
    <w:charset w:val="00"/>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2FF5" w14:textId="77777777" w:rsidR="009C1BE0" w:rsidRPr="0019526E" w:rsidRDefault="009C1BE0" w:rsidP="009C1BE0">
    <w:pPr>
      <w:pStyle w:val="Footer"/>
      <w:spacing w:before="24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AE4C" w14:textId="1643B503" w:rsidR="00D07FAE" w:rsidRPr="002A60A0" w:rsidRDefault="00D07FAE">
    <w:pPr>
      <w:pStyle w:val="Footer"/>
      <w:tabs>
        <w:tab w:val="clear" w:pos="8640"/>
        <w:tab w:val="right" w:pos="8620"/>
      </w:tabs>
      <w:spacing w:before="120"/>
      <w:jc w:val="center"/>
      <w:rPr>
        <w:rFonts w:ascii="Arial" w:eastAsia="Arial" w:hAnsi="Arial" w:cs="Arial"/>
        <w:i/>
        <w:iCs/>
        <w:sz w:val="22"/>
        <w:szCs w:val="22"/>
      </w:rPr>
    </w:pPr>
    <w:r w:rsidRPr="002A60A0">
      <w:rPr>
        <w:rFonts w:ascii="Arial" w:hAnsi="Arial" w:cs="Arial"/>
        <w:i/>
        <w:iCs/>
        <w:sz w:val="22"/>
        <w:szCs w:val="22"/>
      </w:rPr>
      <w:t>– more –</w:t>
    </w:r>
  </w:p>
  <w:p w14:paraId="1EDA7C4B" w14:textId="77777777" w:rsidR="00D07FAE" w:rsidRDefault="00D07FAE">
    <w:pPr>
      <w:pStyle w:val="Footer"/>
      <w:tabs>
        <w:tab w:val="clear" w:pos="8640"/>
        <w:tab w:val="right" w:pos="8620"/>
      </w:tabs>
      <w:jc w:val="center"/>
      <w:rPr>
        <w:rFonts w:ascii="Arial" w:eastAsia="Arial" w:hAnsi="Arial" w:cs="Arial"/>
        <w:sz w:val="22"/>
        <w:szCs w:val="22"/>
      </w:rPr>
    </w:pPr>
  </w:p>
  <w:p w14:paraId="00B79248" w14:textId="77777777" w:rsidR="00C40DF5" w:rsidRDefault="00C40DF5">
    <w:pPr>
      <w:pStyle w:val="Footer"/>
      <w:tabs>
        <w:tab w:val="clear" w:pos="8640"/>
        <w:tab w:val="right" w:pos="8620"/>
      </w:tabs>
      <w:jc w:val="center"/>
      <w:rPr>
        <w:rFonts w:ascii="Arial" w:eastAsia="Arial" w:hAnsi="Arial" w:cs="Arial"/>
        <w:sz w:val="22"/>
        <w:szCs w:val="22"/>
      </w:rPr>
    </w:pPr>
  </w:p>
  <w:p w14:paraId="0EBB85F0" w14:textId="77777777" w:rsidR="00A50E36" w:rsidRDefault="00A50E36">
    <w:pPr>
      <w:pStyle w:val="Footer"/>
      <w:tabs>
        <w:tab w:val="clear" w:pos="8640"/>
        <w:tab w:val="right" w:pos="8620"/>
      </w:tabs>
      <w:jc w:val="center"/>
      <w:rPr>
        <w:rFonts w:ascii="Arial" w:eastAsia="Arial" w:hAnsi="Arial" w:cs="Arial"/>
        <w:sz w:val="22"/>
        <w:szCs w:val="22"/>
      </w:rPr>
    </w:pPr>
  </w:p>
  <w:p w14:paraId="0CD6E845" w14:textId="4E959227" w:rsidR="00D07FAE" w:rsidRPr="00035456" w:rsidRDefault="00D07FAE">
    <w:pPr>
      <w:pStyle w:val="Footer"/>
      <w:tabs>
        <w:tab w:val="clear" w:pos="8640"/>
        <w:tab w:val="right" w:pos="8620"/>
      </w:tabs>
      <w:jc w:val="center"/>
      <w:rPr>
        <w:rFonts w:ascii="Arial" w:hAnsi="Arial" w:cs="Arial"/>
        <w:sz w:val="22"/>
        <w:szCs w:val="22"/>
      </w:rPr>
    </w:pPr>
    <w:r w:rsidRPr="002A60A0">
      <w:rPr>
        <w:rFonts w:ascii="Arial" w:hAnsi="Arial" w:cs="Arial"/>
        <w:sz w:val="22"/>
        <w:szCs w:val="22"/>
      </w:rPr>
      <w:t>5271 Argosy Avenue</w:t>
    </w:r>
    <w:r w:rsidR="00C4714E">
      <w:rPr>
        <w:rFonts w:ascii="Arial" w:hAnsi="Arial" w:cs="Arial"/>
        <w:sz w:val="22"/>
        <w:szCs w:val="22"/>
      </w:rPr>
      <w:t xml:space="preserve">, </w:t>
    </w:r>
    <w:r w:rsidRPr="002A60A0">
      <w:rPr>
        <w:rFonts w:ascii="Arial" w:hAnsi="Arial" w:cs="Arial"/>
        <w:sz w:val="22"/>
        <w:szCs w:val="22"/>
      </w:rPr>
      <w:t>Huntington Beach, CA 92649</w:t>
    </w:r>
    <w:r w:rsidRPr="002A60A0">
      <w:rPr>
        <w:rFonts w:ascii="Arial" w:hAnsi="Arial" w:cs="Arial"/>
        <w:sz w:val="22"/>
        <w:szCs w:val="22"/>
      </w:rPr>
      <w:br/>
      <w:t>(714) 891-7797</w:t>
    </w:r>
    <w:r w:rsidR="00C06430">
      <w:rPr>
        <w:rFonts w:ascii="Arial" w:hAnsi="Arial" w:cs="Arial"/>
        <w:sz w:val="22"/>
        <w:szCs w:val="22"/>
      </w:rPr>
      <w:t xml:space="preserve"> </w:t>
    </w:r>
    <w:r w:rsidRPr="002A60A0">
      <w:rPr>
        <w:rFonts w:ascii="Arial" w:hAnsi="Arial" w:cs="Arial"/>
        <w:sz w:val="22"/>
        <w:szCs w:val="22"/>
      </w:rPr>
      <w:t>• 1-800-822-8855 • fax (714) 891-2478</w:t>
    </w:r>
    <w:r w:rsidRPr="002A60A0">
      <w:rPr>
        <w:rFonts w:ascii="Arial" w:hAnsi="Arial" w:cs="Arial"/>
        <w:sz w:val="22"/>
        <w:szCs w:val="22"/>
      </w:rPr>
      <w:br/>
    </w:r>
    <w:hyperlink r:id="rId1" w:history="1">
      <w:r w:rsidR="000245D8" w:rsidRPr="009C1BE0">
        <w:rPr>
          <w:rFonts w:ascii="Arial" w:hAnsi="Arial" w:cs="Arial"/>
          <w:color w:val="004D8F"/>
          <w:sz w:val="22"/>
          <w:szCs w:val="22"/>
        </w:rPr>
        <w:t>C</w:t>
      </w:r>
      <w:r w:rsidRPr="009C1BE0">
        <w:rPr>
          <w:rFonts w:ascii="Arial" w:hAnsi="Arial" w:cs="Arial"/>
          <w:color w:val="004D8F"/>
          <w:sz w:val="22"/>
          <w:szCs w:val="22"/>
        </w:rPr>
        <w:t>alifornia</w:t>
      </w:r>
      <w:r w:rsidR="000245D8" w:rsidRPr="009C1BE0">
        <w:rPr>
          <w:rFonts w:ascii="Arial" w:hAnsi="Arial" w:cs="Arial"/>
          <w:color w:val="004D8F"/>
          <w:sz w:val="22"/>
          <w:szCs w:val="22"/>
        </w:rPr>
        <w:t>F</w:t>
      </w:r>
      <w:r w:rsidRPr="009C1BE0">
        <w:rPr>
          <w:rFonts w:ascii="Arial" w:hAnsi="Arial" w:cs="Arial"/>
          <w:color w:val="004D8F"/>
          <w:sz w:val="22"/>
          <w:szCs w:val="22"/>
        </w:rPr>
        <w:t>aucets.com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7039" w14:textId="77777777" w:rsidR="00E365C9" w:rsidRDefault="00E365C9" w:rsidP="00E97513">
      <w:r>
        <w:separator/>
      </w:r>
    </w:p>
    <w:p w14:paraId="0BEB0EEE" w14:textId="77777777" w:rsidR="00E365C9" w:rsidRDefault="00E365C9"/>
  </w:footnote>
  <w:footnote w:type="continuationSeparator" w:id="0">
    <w:p w14:paraId="01660500" w14:textId="77777777" w:rsidR="00E365C9" w:rsidRDefault="00E365C9" w:rsidP="00E97513">
      <w:r>
        <w:continuationSeparator/>
      </w:r>
    </w:p>
    <w:p w14:paraId="41DA8321" w14:textId="77777777" w:rsidR="00E365C9" w:rsidRDefault="00E36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6453" w14:textId="68C906BF" w:rsidR="00D07FAE" w:rsidRPr="00A50E36" w:rsidRDefault="00D07FAE" w:rsidP="001735C9">
    <w:pPr>
      <w:pStyle w:val="Body"/>
      <w:rPr>
        <w:rFonts w:ascii="Arial" w:hAnsi="Arial" w:cs="Arial"/>
        <w:sz w:val="22"/>
        <w:szCs w:val="22"/>
      </w:rPr>
    </w:pPr>
    <w:r w:rsidRPr="00A50E36">
      <w:rPr>
        <w:rFonts w:ascii="Arial" w:hAnsi="Arial" w:cs="Arial"/>
        <w:sz w:val="22"/>
        <w:szCs w:val="22"/>
      </w:rPr>
      <w:t>California Faucets Press Release (continued):</w:t>
    </w:r>
  </w:p>
  <w:p w14:paraId="78F55084" w14:textId="0766CD1A" w:rsidR="00E1535F" w:rsidRDefault="00D502C6" w:rsidP="00F10B3D">
    <w:pPr>
      <w:pStyle w:val="Header"/>
      <w:tabs>
        <w:tab w:val="clear" w:pos="8640"/>
        <w:tab w:val="right" w:pos="8620"/>
      </w:tabs>
      <w:rPr>
        <w:rFonts w:ascii="Arial" w:hAnsi="Arial" w:cs="Arial"/>
        <w:bCs/>
        <w:color w:val="auto"/>
        <w:sz w:val="22"/>
        <w:szCs w:val="22"/>
      </w:rPr>
    </w:pPr>
    <w:r>
      <w:rPr>
        <w:rFonts w:ascii="Arial" w:hAnsi="Arial" w:cs="Arial"/>
        <w:bCs/>
        <w:color w:val="auto"/>
        <w:sz w:val="22"/>
        <w:szCs w:val="22"/>
      </w:rPr>
      <w:t xml:space="preserve">California Faucets </w:t>
    </w:r>
    <w:r w:rsidR="00227CDC">
      <w:rPr>
        <w:rFonts w:ascii="Arial" w:hAnsi="Arial" w:cs="Arial"/>
        <w:bCs/>
        <w:color w:val="auto"/>
        <w:sz w:val="22"/>
        <w:szCs w:val="22"/>
      </w:rPr>
      <w:t>Brings a Transitional Touch to the San Elijo</w:t>
    </w:r>
    <w:r w:rsidR="00227CDC" w:rsidRPr="00227CDC">
      <w:rPr>
        <w:rFonts w:ascii="Arial" w:hAnsi="Arial" w:cs="Arial"/>
        <w:bCs/>
        <w:color w:val="auto"/>
        <w:sz w:val="22"/>
        <w:szCs w:val="22"/>
        <w:vertAlign w:val="superscript"/>
      </w:rPr>
      <w:t>®</w:t>
    </w:r>
    <w:r w:rsidR="00227CDC">
      <w:rPr>
        <w:rFonts w:ascii="Arial" w:hAnsi="Arial" w:cs="Arial"/>
        <w:bCs/>
        <w:color w:val="auto"/>
        <w:sz w:val="22"/>
        <w:szCs w:val="22"/>
      </w:rPr>
      <w:t xml:space="preserve"> Series Faucet</w:t>
    </w:r>
  </w:p>
  <w:p w14:paraId="0F2D9888" w14:textId="77777777" w:rsidR="00227CDC" w:rsidRDefault="00227CDC" w:rsidP="00F10B3D">
    <w:pPr>
      <w:pStyle w:val="Header"/>
      <w:tabs>
        <w:tab w:val="clear" w:pos="8640"/>
        <w:tab w:val="right" w:pos="8620"/>
      </w:tabs>
      <w:rPr>
        <w:rFonts w:ascii="Arial" w:hAnsi="Arial" w:cs="Arial"/>
        <w:bCs/>
        <w:color w:val="auto"/>
        <w:sz w:val="22"/>
        <w:szCs w:val="22"/>
      </w:rPr>
    </w:pPr>
  </w:p>
  <w:p w14:paraId="1E247F1B" w14:textId="77777777" w:rsidR="006856B7" w:rsidRPr="00A50E36" w:rsidRDefault="006856B7" w:rsidP="00F10B3D">
    <w:pPr>
      <w:pStyle w:val="Header"/>
      <w:tabs>
        <w:tab w:val="clear" w:pos="8640"/>
        <w:tab w:val="right" w:pos="8620"/>
      </w:tabs>
      <w:rPr>
        <w:rFonts w:ascii="Arial" w:hAnsi="Arial" w:cs="Arial"/>
        <w:bCs/>
        <w:color w:val="auto"/>
        <w:sz w:val="22"/>
        <w:szCs w:val="22"/>
      </w:rPr>
    </w:pPr>
  </w:p>
  <w:p w14:paraId="07AD2BD6" w14:textId="2099AC77" w:rsidR="00D07FAE" w:rsidRPr="00A50E36" w:rsidRDefault="00D07FAE" w:rsidP="001735C9">
    <w:pPr>
      <w:pStyle w:val="Header"/>
      <w:tabs>
        <w:tab w:val="clear" w:pos="8640"/>
        <w:tab w:val="right" w:pos="8620"/>
      </w:tabs>
      <w:rPr>
        <w:rFonts w:ascii="Arial" w:eastAsia="Arial" w:hAnsi="Arial" w:cs="Arial"/>
        <w:sz w:val="22"/>
        <w:szCs w:val="22"/>
      </w:rPr>
    </w:pPr>
    <w:r w:rsidRPr="00A50E36">
      <w:rPr>
        <w:rFonts w:ascii="Arial" w:hAnsi="Arial" w:cs="Arial"/>
        <w:sz w:val="22"/>
        <w:szCs w:val="22"/>
      </w:rPr>
      <w:t xml:space="preserve">Page </w:t>
    </w:r>
    <w:r w:rsidRPr="00A50E36">
      <w:rPr>
        <w:rFonts w:ascii="Arial" w:eastAsia="Arial" w:hAnsi="Arial" w:cs="Arial"/>
        <w:sz w:val="22"/>
        <w:szCs w:val="22"/>
      </w:rPr>
      <w:fldChar w:fldCharType="begin"/>
    </w:r>
    <w:r w:rsidRPr="00A50E36">
      <w:rPr>
        <w:rFonts w:ascii="Arial" w:eastAsia="Arial" w:hAnsi="Arial" w:cs="Arial"/>
        <w:sz w:val="22"/>
        <w:szCs w:val="22"/>
      </w:rPr>
      <w:instrText xml:space="preserve"> PAGE </w:instrText>
    </w:r>
    <w:r w:rsidRPr="00A50E36">
      <w:rPr>
        <w:rFonts w:ascii="Arial" w:eastAsia="Arial" w:hAnsi="Arial" w:cs="Arial"/>
        <w:sz w:val="22"/>
        <w:szCs w:val="22"/>
      </w:rPr>
      <w:fldChar w:fldCharType="separate"/>
    </w:r>
    <w:r w:rsidR="00A161D9" w:rsidRPr="00A50E36">
      <w:rPr>
        <w:rFonts w:ascii="Arial" w:eastAsia="Arial" w:hAnsi="Arial" w:cs="Arial"/>
        <w:noProof/>
        <w:sz w:val="22"/>
        <w:szCs w:val="22"/>
      </w:rPr>
      <w:t>2</w:t>
    </w:r>
    <w:r w:rsidRPr="00A50E36">
      <w:rPr>
        <w:rFonts w:ascii="Arial" w:eastAsia="Arial" w:hAnsi="Arial" w:cs="Arial"/>
        <w:sz w:val="22"/>
        <w:szCs w:val="22"/>
      </w:rPr>
      <w:fldChar w:fldCharType="end"/>
    </w:r>
    <w:r w:rsidRPr="00A50E36">
      <w:rPr>
        <w:rFonts w:ascii="Arial" w:hAnsi="Arial" w:cs="Arial"/>
        <w:sz w:val="22"/>
        <w:szCs w:val="22"/>
      </w:rPr>
      <w:t xml:space="preserve"> of </w:t>
    </w:r>
    <w:r w:rsidRPr="00A50E36">
      <w:rPr>
        <w:rFonts w:ascii="Arial" w:eastAsia="Arial" w:hAnsi="Arial" w:cs="Arial"/>
        <w:sz w:val="22"/>
        <w:szCs w:val="22"/>
      </w:rPr>
      <w:fldChar w:fldCharType="begin"/>
    </w:r>
    <w:r w:rsidRPr="00A50E36">
      <w:rPr>
        <w:rFonts w:ascii="Arial" w:eastAsia="Arial" w:hAnsi="Arial" w:cs="Arial"/>
        <w:sz w:val="22"/>
        <w:szCs w:val="22"/>
      </w:rPr>
      <w:instrText xml:space="preserve"> NUMPAGES </w:instrText>
    </w:r>
    <w:r w:rsidRPr="00A50E36">
      <w:rPr>
        <w:rFonts w:ascii="Arial" w:eastAsia="Arial" w:hAnsi="Arial" w:cs="Arial"/>
        <w:sz w:val="22"/>
        <w:szCs w:val="22"/>
      </w:rPr>
      <w:fldChar w:fldCharType="separate"/>
    </w:r>
    <w:r w:rsidR="00A161D9" w:rsidRPr="00A50E36">
      <w:rPr>
        <w:rFonts w:ascii="Arial" w:eastAsia="Arial" w:hAnsi="Arial" w:cs="Arial"/>
        <w:noProof/>
        <w:sz w:val="22"/>
        <w:szCs w:val="22"/>
      </w:rPr>
      <w:t>3</w:t>
    </w:r>
    <w:r w:rsidRPr="00A50E36">
      <w:rPr>
        <w:rFonts w:ascii="Arial" w:eastAsia="Arial" w:hAnsi="Arial" w:cs="Arial"/>
        <w:sz w:val="22"/>
        <w:szCs w:val="22"/>
      </w:rPr>
      <w:fldChar w:fldCharType="end"/>
    </w:r>
  </w:p>
  <w:p w14:paraId="35FE0EE7" w14:textId="77777777" w:rsidR="00EE1B1D" w:rsidRPr="00A50E36" w:rsidRDefault="00EE1B1D" w:rsidP="001735C9">
    <w:pPr>
      <w:pStyle w:val="Header"/>
      <w:tabs>
        <w:tab w:val="clear" w:pos="8640"/>
        <w:tab w:val="right" w:pos="8620"/>
      </w:tabs>
      <w:rPr>
        <w:rFonts w:ascii="Arial" w:eastAsia="Arial" w:hAnsi="Arial" w:cs="Arial"/>
        <w:sz w:val="22"/>
        <w:szCs w:val="22"/>
      </w:rPr>
    </w:pPr>
  </w:p>
  <w:p w14:paraId="1C120587" w14:textId="77777777" w:rsidR="00D07FAE" w:rsidRPr="00A50E36" w:rsidRDefault="00D07FAE">
    <w:pP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3723" w14:textId="3DB096DC" w:rsidR="00D07FAE" w:rsidRPr="0019526E" w:rsidRDefault="00D07FAE">
    <w:pPr>
      <w:pStyle w:val="Header"/>
      <w:tabs>
        <w:tab w:val="clear" w:pos="8640"/>
        <w:tab w:val="right" w:pos="8620"/>
      </w:tabs>
      <w:jc w:val="center"/>
      <w:rPr>
        <w:rFonts w:ascii="Arial" w:hAnsi="Arial" w:cs="Arial"/>
        <w:sz w:val="20"/>
        <w:szCs w:val="20"/>
      </w:rPr>
    </w:pPr>
    <w:r w:rsidRPr="0019526E">
      <w:rPr>
        <w:rFonts w:ascii="Arial" w:hAnsi="Arial" w:cs="Arial"/>
        <w:noProof/>
        <w:sz w:val="20"/>
        <w:szCs w:val="20"/>
      </w:rPr>
      <w:drawing>
        <wp:inline distT="0" distB="0" distL="0" distR="0" wp14:anchorId="3A984738" wp14:editId="7EF10C40">
          <wp:extent cx="2510287" cy="148757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_Logo_RGB_Tagline.jpg"/>
                  <pic:cNvPicPr/>
                </pic:nvPicPr>
                <pic:blipFill>
                  <a:blip r:embed="rId1"/>
                  <a:stretch>
                    <a:fillRect/>
                  </a:stretch>
                </pic:blipFill>
                <pic:spPr>
                  <a:xfrm>
                    <a:off x="0" y="0"/>
                    <a:ext cx="2532742" cy="1500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7776B"/>
    <w:multiLevelType w:val="multilevel"/>
    <w:tmpl w:val="3672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F30846"/>
    <w:multiLevelType w:val="hybridMultilevel"/>
    <w:tmpl w:val="380EE972"/>
    <w:lvl w:ilvl="0" w:tplc="382C80A8">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512054">
    <w:abstractNumId w:val="0"/>
  </w:num>
  <w:num w:numId="2" w16cid:durableId="81024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5"/>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0F"/>
    <w:rsid w:val="0000048D"/>
    <w:rsid w:val="00000959"/>
    <w:rsid w:val="00002984"/>
    <w:rsid w:val="00002E69"/>
    <w:rsid w:val="0000421E"/>
    <w:rsid w:val="00004616"/>
    <w:rsid w:val="000105D1"/>
    <w:rsid w:val="00010C12"/>
    <w:rsid w:val="00011BB8"/>
    <w:rsid w:val="000123C1"/>
    <w:rsid w:val="00013417"/>
    <w:rsid w:val="0001514C"/>
    <w:rsid w:val="00016203"/>
    <w:rsid w:val="000164E2"/>
    <w:rsid w:val="00017336"/>
    <w:rsid w:val="00017555"/>
    <w:rsid w:val="00017623"/>
    <w:rsid w:val="0001770B"/>
    <w:rsid w:val="00017EE2"/>
    <w:rsid w:val="000231A0"/>
    <w:rsid w:val="000239D9"/>
    <w:rsid w:val="00023C22"/>
    <w:rsid w:val="000245D8"/>
    <w:rsid w:val="0002591B"/>
    <w:rsid w:val="000264F7"/>
    <w:rsid w:val="000272ED"/>
    <w:rsid w:val="00027745"/>
    <w:rsid w:val="000328D8"/>
    <w:rsid w:val="000347A9"/>
    <w:rsid w:val="00035456"/>
    <w:rsid w:val="00036027"/>
    <w:rsid w:val="00036742"/>
    <w:rsid w:val="00036AB6"/>
    <w:rsid w:val="000371E0"/>
    <w:rsid w:val="00040447"/>
    <w:rsid w:val="00041DF8"/>
    <w:rsid w:val="00042853"/>
    <w:rsid w:val="00042861"/>
    <w:rsid w:val="00042940"/>
    <w:rsid w:val="0004365F"/>
    <w:rsid w:val="000438EB"/>
    <w:rsid w:val="00043BC8"/>
    <w:rsid w:val="0004592C"/>
    <w:rsid w:val="000461AF"/>
    <w:rsid w:val="00046EE9"/>
    <w:rsid w:val="000509D6"/>
    <w:rsid w:val="00050C3A"/>
    <w:rsid w:val="00051073"/>
    <w:rsid w:val="000510B9"/>
    <w:rsid w:val="000517F9"/>
    <w:rsid w:val="00051AB7"/>
    <w:rsid w:val="000532F6"/>
    <w:rsid w:val="0005483D"/>
    <w:rsid w:val="000569A9"/>
    <w:rsid w:val="00057099"/>
    <w:rsid w:val="0006136C"/>
    <w:rsid w:val="00062BB3"/>
    <w:rsid w:val="00063A84"/>
    <w:rsid w:val="00063C26"/>
    <w:rsid w:val="00063CBB"/>
    <w:rsid w:val="0006489F"/>
    <w:rsid w:val="00064D55"/>
    <w:rsid w:val="00064E83"/>
    <w:rsid w:val="000679FB"/>
    <w:rsid w:val="00067D86"/>
    <w:rsid w:val="00070C8F"/>
    <w:rsid w:val="00070F2D"/>
    <w:rsid w:val="000717DD"/>
    <w:rsid w:val="00072B56"/>
    <w:rsid w:val="0007488F"/>
    <w:rsid w:val="000765B3"/>
    <w:rsid w:val="00077C97"/>
    <w:rsid w:val="000826FD"/>
    <w:rsid w:val="00082915"/>
    <w:rsid w:val="0008294A"/>
    <w:rsid w:val="0008318A"/>
    <w:rsid w:val="0008444D"/>
    <w:rsid w:val="000867DA"/>
    <w:rsid w:val="00087040"/>
    <w:rsid w:val="00087879"/>
    <w:rsid w:val="00087B52"/>
    <w:rsid w:val="000903E7"/>
    <w:rsid w:val="00091964"/>
    <w:rsid w:val="000935DE"/>
    <w:rsid w:val="000943DF"/>
    <w:rsid w:val="000946E4"/>
    <w:rsid w:val="00095243"/>
    <w:rsid w:val="00095968"/>
    <w:rsid w:val="00095A83"/>
    <w:rsid w:val="00095E0A"/>
    <w:rsid w:val="00096AAD"/>
    <w:rsid w:val="00096D9A"/>
    <w:rsid w:val="000970EC"/>
    <w:rsid w:val="00097D99"/>
    <w:rsid w:val="000A0336"/>
    <w:rsid w:val="000A2EAD"/>
    <w:rsid w:val="000A3C9A"/>
    <w:rsid w:val="000A5DA6"/>
    <w:rsid w:val="000A606A"/>
    <w:rsid w:val="000A7B58"/>
    <w:rsid w:val="000B00CA"/>
    <w:rsid w:val="000B02D7"/>
    <w:rsid w:val="000B10C5"/>
    <w:rsid w:val="000B1CCE"/>
    <w:rsid w:val="000B23BF"/>
    <w:rsid w:val="000B4170"/>
    <w:rsid w:val="000B74C7"/>
    <w:rsid w:val="000C0230"/>
    <w:rsid w:val="000C078F"/>
    <w:rsid w:val="000C1C50"/>
    <w:rsid w:val="000C29EA"/>
    <w:rsid w:val="000C496C"/>
    <w:rsid w:val="000C4BF4"/>
    <w:rsid w:val="000C4FF0"/>
    <w:rsid w:val="000C6A75"/>
    <w:rsid w:val="000C7C32"/>
    <w:rsid w:val="000D09FA"/>
    <w:rsid w:val="000D13B2"/>
    <w:rsid w:val="000D3FCB"/>
    <w:rsid w:val="000D4306"/>
    <w:rsid w:val="000D4A94"/>
    <w:rsid w:val="000D55CA"/>
    <w:rsid w:val="000D581D"/>
    <w:rsid w:val="000D5D85"/>
    <w:rsid w:val="000D6F38"/>
    <w:rsid w:val="000D74D5"/>
    <w:rsid w:val="000E092E"/>
    <w:rsid w:val="000E167B"/>
    <w:rsid w:val="000E1D5A"/>
    <w:rsid w:val="000E4503"/>
    <w:rsid w:val="000E51EB"/>
    <w:rsid w:val="000E6260"/>
    <w:rsid w:val="000E6811"/>
    <w:rsid w:val="000E7470"/>
    <w:rsid w:val="000E74A8"/>
    <w:rsid w:val="000E7DB0"/>
    <w:rsid w:val="000F2028"/>
    <w:rsid w:val="000F444C"/>
    <w:rsid w:val="000F4B7F"/>
    <w:rsid w:val="000F5785"/>
    <w:rsid w:val="000F6CA9"/>
    <w:rsid w:val="000F6CEF"/>
    <w:rsid w:val="0010024B"/>
    <w:rsid w:val="00100B20"/>
    <w:rsid w:val="00100FDB"/>
    <w:rsid w:val="001010A1"/>
    <w:rsid w:val="001018AD"/>
    <w:rsid w:val="00101BD8"/>
    <w:rsid w:val="00101CF6"/>
    <w:rsid w:val="001041E9"/>
    <w:rsid w:val="00105489"/>
    <w:rsid w:val="00106CEA"/>
    <w:rsid w:val="00106D72"/>
    <w:rsid w:val="00106E79"/>
    <w:rsid w:val="001071FA"/>
    <w:rsid w:val="0011046B"/>
    <w:rsid w:val="00110EDA"/>
    <w:rsid w:val="00112323"/>
    <w:rsid w:val="0011297E"/>
    <w:rsid w:val="00113643"/>
    <w:rsid w:val="001160E2"/>
    <w:rsid w:val="00116559"/>
    <w:rsid w:val="001208C5"/>
    <w:rsid w:val="00121314"/>
    <w:rsid w:val="00122C52"/>
    <w:rsid w:val="00122F85"/>
    <w:rsid w:val="001233BF"/>
    <w:rsid w:val="00125A8E"/>
    <w:rsid w:val="00127A45"/>
    <w:rsid w:val="00130058"/>
    <w:rsid w:val="0013077C"/>
    <w:rsid w:val="0013098C"/>
    <w:rsid w:val="00131A60"/>
    <w:rsid w:val="00132252"/>
    <w:rsid w:val="001323B5"/>
    <w:rsid w:val="0013254B"/>
    <w:rsid w:val="001332E3"/>
    <w:rsid w:val="00135C42"/>
    <w:rsid w:val="001360BD"/>
    <w:rsid w:val="00136CC7"/>
    <w:rsid w:val="00137BAB"/>
    <w:rsid w:val="00137D8B"/>
    <w:rsid w:val="00142758"/>
    <w:rsid w:val="0014359B"/>
    <w:rsid w:val="00144367"/>
    <w:rsid w:val="00144FEF"/>
    <w:rsid w:val="001461BE"/>
    <w:rsid w:val="001462FA"/>
    <w:rsid w:val="00147647"/>
    <w:rsid w:val="00151376"/>
    <w:rsid w:val="00151A0D"/>
    <w:rsid w:val="001530B1"/>
    <w:rsid w:val="001566A9"/>
    <w:rsid w:val="00156CDD"/>
    <w:rsid w:val="00157873"/>
    <w:rsid w:val="00160279"/>
    <w:rsid w:val="0016181A"/>
    <w:rsid w:val="00161ECB"/>
    <w:rsid w:val="00162167"/>
    <w:rsid w:val="00163180"/>
    <w:rsid w:val="00165AE6"/>
    <w:rsid w:val="001660E7"/>
    <w:rsid w:val="001661DA"/>
    <w:rsid w:val="001664CB"/>
    <w:rsid w:val="00166513"/>
    <w:rsid w:val="00170B6D"/>
    <w:rsid w:val="001735C9"/>
    <w:rsid w:val="00175194"/>
    <w:rsid w:val="00177D91"/>
    <w:rsid w:val="00181831"/>
    <w:rsid w:val="00181FA7"/>
    <w:rsid w:val="00183A47"/>
    <w:rsid w:val="001861E0"/>
    <w:rsid w:val="00187531"/>
    <w:rsid w:val="001912E6"/>
    <w:rsid w:val="001917D8"/>
    <w:rsid w:val="00191DC7"/>
    <w:rsid w:val="0019258B"/>
    <w:rsid w:val="001935EE"/>
    <w:rsid w:val="001939BD"/>
    <w:rsid w:val="001941C6"/>
    <w:rsid w:val="00194586"/>
    <w:rsid w:val="00194E86"/>
    <w:rsid w:val="001950CA"/>
    <w:rsid w:val="0019526E"/>
    <w:rsid w:val="001959EA"/>
    <w:rsid w:val="001966BD"/>
    <w:rsid w:val="001967C4"/>
    <w:rsid w:val="001968F8"/>
    <w:rsid w:val="00197EC1"/>
    <w:rsid w:val="001A0AC5"/>
    <w:rsid w:val="001A0E07"/>
    <w:rsid w:val="001A1BBA"/>
    <w:rsid w:val="001A2F1D"/>
    <w:rsid w:val="001A34D9"/>
    <w:rsid w:val="001A3595"/>
    <w:rsid w:val="001A36BA"/>
    <w:rsid w:val="001A39E8"/>
    <w:rsid w:val="001A3D40"/>
    <w:rsid w:val="001A4A43"/>
    <w:rsid w:val="001A54C5"/>
    <w:rsid w:val="001A6895"/>
    <w:rsid w:val="001B064B"/>
    <w:rsid w:val="001B0E80"/>
    <w:rsid w:val="001B1CB6"/>
    <w:rsid w:val="001B3C86"/>
    <w:rsid w:val="001B660E"/>
    <w:rsid w:val="001B71A9"/>
    <w:rsid w:val="001B76B8"/>
    <w:rsid w:val="001C13CF"/>
    <w:rsid w:val="001C1B8F"/>
    <w:rsid w:val="001C2731"/>
    <w:rsid w:val="001C3B87"/>
    <w:rsid w:val="001C4AA4"/>
    <w:rsid w:val="001C517D"/>
    <w:rsid w:val="001C60F8"/>
    <w:rsid w:val="001C6D70"/>
    <w:rsid w:val="001C71F1"/>
    <w:rsid w:val="001D1439"/>
    <w:rsid w:val="001D2270"/>
    <w:rsid w:val="001D2DE8"/>
    <w:rsid w:val="001D3A1C"/>
    <w:rsid w:val="001D4637"/>
    <w:rsid w:val="001D6476"/>
    <w:rsid w:val="001D6488"/>
    <w:rsid w:val="001E0B5F"/>
    <w:rsid w:val="001E269D"/>
    <w:rsid w:val="001E2B58"/>
    <w:rsid w:val="001E3311"/>
    <w:rsid w:val="001E3F38"/>
    <w:rsid w:val="001E4D25"/>
    <w:rsid w:val="001E5204"/>
    <w:rsid w:val="001E641C"/>
    <w:rsid w:val="001F069D"/>
    <w:rsid w:val="001F1F10"/>
    <w:rsid w:val="001F236E"/>
    <w:rsid w:val="001F4D4B"/>
    <w:rsid w:val="001F7A84"/>
    <w:rsid w:val="00200D3D"/>
    <w:rsid w:val="00201168"/>
    <w:rsid w:val="0020155F"/>
    <w:rsid w:val="00202CDA"/>
    <w:rsid w:val="00204539"/>
    <w:rsid w:val="002045D1"/>
    <w:rsid w:val="00204D46"/>
    <w:rsid w:val="00205391"/>
    <w:rsid w:val="00206A87"/>
    <w:rsid w:val="002076B1"/>
    <w:rsid w:val="00210BB6"/>
    <w:rsid w:val="00210E5D"/>
    <w:rsid w:val="00211337"/>
    <w:rsid w:val="0021186E"/>
    <w:rsid w:val="00214160"/>
    <w:rsid w:val="00214759"/>
    <w:rsid w:val="00214B96"/>
    <w:rsid w:val="0022027A"/>
    <w:rsid w:val="00220F16"/>
    <w:rsid w:val="00221978"/>
    <w:rsid w:val="00224B25"/>
    <w:rsid w:val="00224E6A"/>
    <w:rsid w:val="00226273"/>
    <w:rsid w:val="00227CDC"/>
    <w:rsid w:val="002332EF"/>
    <w:rsid w:val="00236BA0"/>
    <w:rsid w:val="00236DF2"/>
    <w:rsid w:val="002405C8"/>
    <w:rsid w:val="002411CD"/>
    <w:rsid w:val="00241782"/>
    <w:rsid w:val="00242EDC"/>
    <w:rsid w:val="002456D8"/>
    <w:rsid w:val="00245E44"/>
    <w:rsid w:val="002466A3"/>
    <w:rsid w:val="00254520"/>
    <w:rsid w:val="002546D8"/>
    <w:rsid w:val="00254C11"/>
    <w:rsid w:val="00254CBE"/>
    <w:rsid w:val="0025558C"/>
    <w:rsid w:val="0026051C"/>
    <w:rsid w:val="00260A78"/>
    <w:rsid w:val="0026119E"/>
    <w:rsid w:val="00261897"/>
    <w:rsid w:val="00263922"/>
    <w:rsid w:val="002639FC"/>
    <w:rsid w:val="00263D9B"/>
    <w:rsid w:val="00265EF7"/>
    <w:rsid w:val="002707A3"/>
    <w:rsid w:val="00272683"/>
    <w:rsid w:val="002726F0"/>
    <w:rsid w:val="00273018"/>
    <w:rsid w:val="00273CEF"/>
    <w:rsid w:val="0027478E"/>
    <w:rsid w:val="0027614E"/>
    <w:rsid w:val="0027633F"/>
    <w:rsid w:val="00276A6E"/>
    <w:rsid w:val="0027714F"/>
    <w:rsid w:val="00277471"/>
    <w:rsid w:val="002776FA"/>
    <w:rsid w:val="00280A6F"/>
    <w:rsid w:val="00281512"/>
    <w:rsid w:val="00282FA5"/>
    <w:rsid w:val="002832BA"/>
    <w:rsid w:val="00283BF4"/>
    <w:rsid w:val="00283DA0"/>
    <w:rsid w:val="00284445"/>
    <w:rsid w:val="0028548A"/>
    <w:rsid w:val="002869D7"/>
    <w:rsid w:val="00291213"/>
    <w:rsid w:val="00291772"/>
    <w:rsid w:val="00291859"/>
    <w:rsid w:val="00292D4C"/>
    <w:rsid w:val="00293903"/>
    <w:rsid w:val="002947BF"/>
    <w:rsid w:val="00294961"/>
    <w:rsid w:val="00294CA4"/>
    <w:rsid w:val="00296AE3"/>
    <w:rsid w:val="0029754D"/>
    <w:rsid w:val="002976E3"/>
    <w:rsid w:val="002A2325"/>
    <w:rsid w:val="002A3105"/>
    <w:rsid w:val="002A31E7"/>
    <w:rsid w:val="002A32F6"/>
    <w:rsid w:val="002A3982"/>
    <w:rsid w:val="002A4B05"/>
    <w:rsid w:val="002A5DB9"/>
    <w:rsid w:val="002A60A0"/>
    <w:rsid w:val="002A6659"/>
    <w:rsid w:val="002B107E"/>
    <w:rsid w:val="002B14B9"/>
    <w:rsid w:val="002B26A1"/>
    <w:rsid w:val="002B57A7"/>
    <w:rsid w:val="002B7F6A"/>
    <w:rsid w:val="002C092F"/>
    <w:rsid w:val="002C0F4F"/>
    <w:rsid w:val="002C4D4C"/>
    <w:rsid w:val="002C5DA9"/>
    <w:rsid w:val="002C61B9"/>
    <w:rsid w:val="002C63B5"/>
    <w:rsid w:val="002C6978"/>
    <w:rsid w:val="002C7C9C"/>
    <w:rsid w:val="002D0C00"/>
    <w:rsid w:val="002D4C82"/>
    <w:rsid w:val="002D7ABF"/>
    <w:rsid w:val="002D7FD1"/>
    <w:rsid w:val="002E02A0"/>
    <w:rsid w:val="002E1A10"/>
    <w:rsid w:val="002E2282"/>
    <w:rsid w:val="002E23C4"/>
    <w:rsid w:val="002E34C9"/>
    <w:rsid w:val="002E3C8A"/>
    <w:rsid w:val="002E507C"/>
    <w:rsid w:val="002E5140"/>
    <w:rsid w:val="002E5F28"/>
    <w:rsid w:val="002F05B3"/>
    <w:rsid w:val="002F0C6A"/>
    <w:rsid w:val="002F28D2"/>
    <w:rsid w:val="002F2EF9"/>
    <w:rsid w:val="002F2FDB"/>
    <w:rsid w:val="002F3F2F"/>
    <w:rsid w:val="002F418F"/>
    <w:rsid w:val="002F54D2"/>
    <w:rsid w:val="002F5FB1"/>
    <w:rsid w:val="002F7639"/>
    <w:rsid w:val="0030004A"/>
    <w:rsid w:val="00301741"/>
    <w:rsid w:val="00302224"/>
    <w:rsid w:val="00302AFB"/>
    <w:rsid w:val="0030388C"/>
    <w:rsid w:val="003049AD"/>
    <w:rsid w:val="00305A2B"/>
    <w:rsid w:val="00307274"/>
    <w:rsid w:val="003073C9"/>
    <w:rsid w:val="00307F46"/>
    <w:rsid w:val="003113FC"/>
    <w:rsid w:val="00311D1B"/>
    <w:rsid w:val="00312D10"/>
    <w:rsid w:val="00315529"/>
    <w:rsid w:val="00315F58"/>
    <w:rsid w:val="003162A1"/>
    <w:rsid w:val="003167C5"/>
    <w:rsid w:val="0031779C"/>
    <w:rsid w:val="003206A8"/>
    <w:rsid w:val="00320C75"/>
    <w:rsid w:val="00320CC6"/>
    <w:rsid w:val="00321F23"/>
    <w:rsid w:val="00322326"/>
    <w:rsid w:val="00322B05"/>
    <w:rsid w:val="0032387A"/>
    <w:rsid w:val="0032398D"/>
    <w:rsid w:val="00323B71"/>
    <w:rsid w:val="00324F67"/>
    <w:rsid w:val="00324FA6"/>
    <w:rsid w:val="00325E69"/>
    <w:rsid w:val="00327722"/>
    <w:rsid w:val="00327807"/>
    <w:rsid w:val="003278FC"/>
    <w:rsid w:val="003309FF"/>
    <w:rsid w:val="00332665"/>
    <w:rsid w:val="003328C6"/>
    <w:rsid w:val="00332A00"/>
    <w:rsid w:val="003362CB"/>
    <w:rsid w:val="003373C9"/>
    <w:rsid w:val="00340144"/>
    <w:rsid w:val="0034031B"/>
    <w:rsid w:val="00343151"/>
    <w:rsid w:val="00344999"/>
    <w:rsid w:val="00344D02"/>
    <w:rsid w:val="003451A9"/>
    <w:rsid w:val="0034522C"/>
    <w:rsid w:val="00345B7F"/>
    <w:rsid w:val="00345F91"/>
    <w:rsid w:val="0034754A"/>
    <w:rsid w:val="00347845"/>
    <w:rsid w:val="00347A89"/>
    <w:rsid w:val="00351185"/>
    <w:rsid w:val="003515CA"/>
    <w:rsid w:val="00352F4D"/>
    <w:rsid w:val="003530E7"/>
    <w:rsid w:val="0035591E"/>
    <w:rsid w:val="00356D12"/>
    <w:rsid w:val="00357F9E"/>
    <w:rsid w:val="00360413"/>
    <w:rsid w:val="0036118F"/>
    <w:rsid w:val="0036157F"/>
    <w:rsid w:val="00361AFC"/>
    <w:rsid w:val="00363311"/>
    <w:rsid w:val="00363560"/>
    <w:rsid w:val="00364B96"/>
    <w:rsid w:val="0036513C"/>
    <w:rsid w:val="003651CB"/>
    <w:rsid w:val="00367D48"/>
    <w:rsid w:val="00370603"/>
    <w:rsid w:val="003723C4"/>
    <w:rsid w:val="00372CDE"/>
    <w:rsid w:val="00373BAC"/>
    <w:rsid w:val="00374955"/>
    <w:rsid w:val="003757E4"/>
    <w:rsid w:val="00380339"/>
    <w:rsid w:val="00380501"/>
    <w:rsid w:val="0038061A"/>
    <w:rsid w:val="00381B6B"/>
    <w:rsid w:val="00381FD7"/>
    <w:rsid w:val="003833A5"/>
    <w:rsid w:val="00385549"/>
    <w:rsid w:val="003904EA"/>
    <w:rsid w:val="0039060D"/>
    <w:rsid w:val="00391910"/>
    <w:rsid w:val="00392071"/>
    <w:rsid w:val="003922CD"/>
    <w:rsid w:val="00392C2B"/>
    <w:rsid w:val="00394194"/>
    <w:rsid w:val="003947AC"/>
    <w:rsid w:val="0039602E"/>
    <w:rsid w:val="00397236"/>
    <w:rsid w:val="0039752E"/>
    <w:rsid w:val="00397DE5"/>
    <w:rsid w:val="003A0659"/>
    <w:rsid w:val="003A1D4D"/>
    <w:rsid w:val="003A1DE8"/>
    <w:rsid w:val="003A2157"/>
    <w:rsid w:val="003A7AFA"/>
    <w:rsid w:val="003A7BCC"/>
    <w:rsid w:val="003A7D87"/>
    <w:rsid w:val="003B06B1"/>
    <w:rsid w:val="003B20C3"/>
    <w:rsid w:val="003B3568"/>
    <w:rsid w:val="003B4AA4"/>
    <w:rsid w:val="003B513B"/>
    <w:rsid w:val="003B5910"/>
    <w:rsid w:val="003B60B3"/>
    <w:rsid w:val="003B7C0A"/>
    <w:rsid w:val="003C2DEF"/>
    <w:rsid w:val="003C339A"/>
    <w:rsid w:val="003C33B3"/>
    <w:rsid w:val="003C3650"/>
    <w:rsid w:val="003C36BC"/>
    <w:rsid w:val="003C38DD"/>
    <w:rsid w:val="003C4A87"/>
    <w:rsid w:val="003C54C5"/>
    <w:rsid w:val="003C5DB0"/>
    <w:rsid w:val="003C6280"/>
    <w:rsid w:val="003C66B6"/>
    <w:rsid w:val="003C7122"/>
    <w:rsid w:val="003C7E1B"/>
    <w:rsid w:val="003D0538"/>
    <w:rsid w:val="003D3E56"/>
    <w:rsid w:val="003D4F04"/>
    <w:rsid w:val="003D7A3C"/>
    <w:rsid w:val="003E1727"/>
    <w:rsid w:val="003E234B"/>
    <w:rsid w:val="003E4032"/>
    <w:rsid w:val="003E69C2"/>
    <w:rsid w:val="003E6B50"/>
    <w:rsid w:val="003E7C8F"/>
    <w:rsid w:val="003F070D"/>
    <w:rsid w:val="003F0863"/>
    <w:rsid w:val="003F0D03"/>
    <w:rsid w:val="003F0F9C"/>
    <w:rsid w:val="003F2170"/>
    <w:rsid w:val="003F2334"/>
    <w:rsid w:val="003F2430"/>
    <w:rsid w:val="003F2927"/>
    <w:rsid w:val="003F32FC"/>
    <w:rsid w:val="003F4904"/>
    <w:rsid w:val="003F4A46"/>
    <w:rsid w:val="003F4CCC"/>
    <w:rsid w:val="003F5C16"/>
    <w:rsid w:val="003F67F0"/>
    <w:rsid w:val="003F7408"/>
    <w:rsid w:val="003F774D"/>
    <w:rsid w:val="004005FF"/>
    <w:rsid w:val="004009D3"/>
    <w:rsid w:val="0040241F"/>
    <w:rsid w:val="0040433C"/>
    <w:rsid w:val="00404C0C"/>
    <w:rsid w:val="00406D2D"/>
    <w:rsid w:val="004074AA"/>
    <w:rsid w:val="00407E08"/>
    <w:rsid w:val="00410A15"/>
    <w:rsid w:val="00410C93"/>
    <w:rsid w:val="00411056"/>
    <w:rsid w:val="00412055"/>
    <w:rsid w:val="00412409"/>
    <w:rsid w:val="0041334B"/>
    <w:rsid w:val="004138A7"/>
    <w:rsid w:val="00414E0F"/>
    <w:rsid w:val="00417676"/>
    <w:rsid w:val="00417B1B"/>
    <w:rsid w:val="004217C9"/>
    <w:rsid w:val="0042475D"/>
    <w:rsid w:val="00425105"/>
    <w:rsid w:val="004253D7"/>
    <w:rsid w:val="0042644A"/>
    <w:rsid w:val="00427A22"/>
    <w:rsid w:val="00427EDF"/>
    <w:rsid w:val="004314FA"/>
    <w:rsid w:val="0043285A"/>
    <w:rsid w:val="004330FC"/>
    <w:rsid w:val="0043536B"/>
    <w:rsid w:val="00436A42"/>
    <w:rsid w:val="00436BAF"/>
    <w:rsid w:val="00437E0B"/>
    <w:rsid w:val="00440547"/>
    <w:rsid w:val="004412AD"/>
    <w:rsid w:val="004416DA"/>
    <w:rsid w:val="00441FE0"/>
    <w:rsid w:val="00442BF9"/>
    <w:rsid w:val="00443771"/>
    <w:rsid w:val="0044675F"/>
    <w:rsid w:val="00446F2E"/>
    <w:rsid w:val="00447C0D"/>
    <w:rsid w:val="00447C7C"/>
    <w:rsid w:val="00450FBB"/>
    <w:rsid w:val="00453DDE"/>
    <w:rsid w:val="00454D02"/>
    <w:rsid w:val="0045610D"/>
    <w:rsid w:val="0045654B"/>
    <w:rsid w:val="00456664"/>
    <w:rsid w:val="00460B06"/>
    <w:rsid w:val="004622E3"/>
    <w:rsid w:val="0046480C"/>
    <w:rsid w:val="00464BFC"/>
    <w:rsid w:val="00464DB1"/>
    <w:rsid w:val="00465109"/>
    <w:rsid w:val="00466797"/>
    <w:rsid w:val="00467B07"/>
    <w:rsid w:val="00470182"/>
    <w:rsid w:val="0047062A"/>
    <w:rsid w:val="00471433"/>
    <w:rsid w:val="0047246E"/>
    <w:rsid w:val="00472470"/>
    <w:rsid w:val="00473DF8"/>
    <w:rsid w:val="0047450C"/>
    <w:rsid w:val="00474F7D"/>
    <w:rsid w:val="0047695F"/>
    <w:rsid w:val="00477547"/>
    <w:rsid w:val="00477AE2"/>
    <w:rsid w:val="0048170E"/>
    <w:rsid w:val="0048172E"/>
    <w:rsid w:val="004871CF"/>
    <w:rsid w:val="0049047B"/>
    <w:rsid w:val="0049062E"/>
    <w:rsid w:val="00491BF2"/>
    <w:rsid w:val="004921B0"/>
    <w:rsid w:val="00493BDA"/>
    <w:rsid w:val="004968ED"/>
    <w:rsid w:val="00496997"/>
    <w:rsid w:val="00496EB6"/>
    <w:rsid w:val="00496ED8"/>
    <w:rsid w:val="00497A65"/>
    <w:rsid w:val="004A0015"/>
    <w:rsid w:val="004A0266"/>
    <w:rsid w:val="004A1A13"/>
    <w:rsid w:val="004A2AB1"/>
    <w:rsid w:val="004A2D91"/>
    <w:rsid w:val="004A325A"/>
    <w:rsid w:val="004A41EF"/>
    <w:rsid w:val="004A43F8"/>
    <w:rsid w:val="004A4EA5"/>
    <w:rsid w:val="004A5609"/>
    <w:rsid w:val="004B02A6"/>
    <w:rsid w:val="004B03C2"/>
    <w:rsid w:val="004B1A15"/>
    <w:rsid w:val="004B78E1"/>
    <w:rsid w:val="004C215B"/>
    <w:rsid w:val="004C67B4"/>
    <w:rsid w:val="004C6A4B"/>
    <w:rsid w:val="004D05CF"/>
    <w:rsid w:val="004D134B"/>
    <w:rsid w:val="004D1FB3"/>
    <w:rsid w:val="004D473E"/>
    <w:rsid w:val="004D6ED1"/>
    <w:rsid w:val="004E0025"/>
    <w:rsid w:val="004E01A0"/>
    <w:rsid w:val="004E10A4"/>
    <w:rsid w:val="004E27F7"/>
    <w:rsid w:val="004E2BCD"/>
    <w:rsid w:val="004E305D"/>
    <w:rsid w:val="004E4720"/>
    <w:rsid w:val="004E654D"/>
    <w:rsid w:val="004E68D9"/>
    <w:rsid w:val="004E6BC4"/>
    <w:rsid w:val="004E73DB"/>
    <w:rsid w:val="004E7EEF"/>
    <w:rsid w:val="004F0A14"/>
    <w:rsid w:val="004F193D"/>
    <w:rsid w:val="004F330E"/>
    <w:rsid w:val="004F596B"/>
    <w:rsid w:val="004F5FDB"/>
    <w:rsid w:val="004F64C4"/>
    <w:rsid w:val="004F781F"/>
    <w:rsid w:val="004F7DF3"/>
    <w:rsid w:val="005003C4"/>
    <w:rsid w:val="00502315"/>
    <w:rsid w:val="0050287E"/>
    <w:rsid w:val="00503A41"/>
    <w:rsid w:val="00504D2D"/>
    <w:rsid w:val="00505708"/>
    <w:rsid w:val="00506609"/>
    <w:rsid w:val="0050668C"/>
    <w:rsid w:val="00506E96"/>
    <w:rsid w:val="00510049"/>
    <w:rsid w:val="005149A1"/>
    <w:rsid w:val="00516E8B"/>
    <w:rsid w:val="00517F74"/>
    <w:rsid w:val="00522B5A"/>
    <w:rsid w:val="00523C4D"/>
    <w:rsid w:val="00524877"/>
    <w:rsid w:val="00525494"/>
    <w:rsid w:val="00526343"/>
    <w:rsid w:val="00527581"/>
    <w:rsid w:val="00531613"/>
    <w:rsid w:val="00532487"/>
    <w:rsid w:val="00532C18"/>
    <w:rsid w:val="00533C07"/>
    <w:rsid w:val="00535A22"/>
    <w:rsid w:val="00535EB3"/>
    <w:rsid w:val="00537CE4"/>
    <w:rsid w:val="00540C73"/>
    <w:rsid w:val="00540FB7"/>
    <w:rsid w:val="005423B5"/>
    <w:rsid w:val="005462E6"/>
    <w:rsid w:val="00546B31"/>
    <w:rsid w:val="005473B0"/>
    <w:rsid w:val="00547FDA"/>
    <w:rsid w:val="0055038B"/>
    <w:rsid w:val="005511C6"/>
    <w:rsid w:val="00551364"/>
    <w:rsid w:val="00552529"/>
    <w:rsid w:val="005562D0"/>
    <w:rsid w:val="005563EC"/>
    <w:rsid w:val="005566AA"/>
    <w:rsid w:val="00562251"/>
    <w:rsid w:val="00566673"/>
    <w:rsid w:val="0056740D"/>
    <w:rsid w:val="00570B1B"/>
    <w:rsid w:val="00571AB4"/>
    <w:rsid w:val="00571D12"/>
    <w:rsid w:val="0057298E"/>
    <w:rsid w:val="00573AC9"/>
    <w:rsid w:val="00573E0A"/>
    <w:rsid w:val="00573EBD"/>
    <w:rsid w:val="0057494B"/>
    <w:rsid w:val="0057612D"/>
    <w:rsid w:val="0058036C"/>
    <w:rsid w:val="00580781"/>
    <w:rsid w:val="00580878"/>
    <w:rsid w:val="00581417"/>
    <w:rsid w:val="00581FDD"/>
    <w:rsid w:val="00582150"/>
    <w:rsid w:val="00582522"/>
    <w:rsid w:val="0058391B"/>
    <w:rsid w:val="00585027"/>
    <w:rsid w:val="00585C71"/>
    <w:rsid w:val="0058626E"/>
    <w:rsid w:val="00586FC7"/>
    <w:rsid w:val="00591AE4"/>
    <w:rsid w:val="00591D3C"/>
    <w:rsid w:val="00592D76"/>
    <w:rsid w:val="00593BF5"/>
    <w:rsid w:val="00595FD5"/>
    <w:rsid w:val="00596E50"/>
    <w:rsid w:val="00597E0E"/>
    <w:rsid w:val="005A4C5F"/>
    <w:rsid w:val="005A562B"/>
    <w:rsid w:val="005A5705"/>
    <w:rsid w:val="005A5FB0"/>
    <w:rsid w:val="005A6836"/>
    <w:rsid w:val="005A6B44"/>
    <w:rsid w:val="005A6DEB"/>
    <w:rsid w:val="005A710D"/>
    <w:rsid w:val="005B1214"/>
    <w:rsid w:val="005B33AC"/>
    <w:rsid w:val="005B3CA7"/>
    <w:rsid w:val="005B46BE"/>
    <w:rsid w:val="005B61F5"/>
    <w:rsid w:val="005B6D6B"/>
    <w:rsid w:val="005B7345"/>
    <w:rsid w:val="005C1377"/>
    <w:rsid w:val="005C3C02"/>
    <w:rsid w:val="005C3D5B"/>
    <w:rsid w:val="005D0BCE"/>
    <w:rsid w:val="005D1480"/>
    <w:rsid w:val="005D2651"/>
    <w:rsid w:val="005D2870"/>
    <w:rsid w:val="005D2A63"/>
    <w:rsid w:val="005D3763"/>
    <w:rsid w:val="005D4DC6"/>
    <w:rsid w:val="005D540B"/>
    <w:rsid w:val="005D5988"/>
    <w:rsid w:val="005D6CAC"/>
    <w:rsid w:val="005D6E4E"/>
    <w:rsid w:val="005D791F"/>
    <w:rsid w:val="005E0C2B"/>
    <w:rsid w:val="005E11FD"/>
    <w:rsid w:val="005E1419"/>
    <w:rsid w:val="005E161F"/>
    <w:rsid w:val="005E2330"/>
    <w:rsid w:val="005E42EC"/>
    <w:rsid w:val="005E4837"/>
    <w:rsid w:val="005E49AD"/>
    <w:rsid w:val="005E5D33"/>
    <w:rsid w:val="005E61A2"/>
    <w:rsid w:val="005F11F1"/>
    <w:rsid w:val="005F13FF"/>
    <w:rsid w:val="005F1764"/>
    <w:rsid w:val="005F21ED"/>
    <w:rsid w:val="005F2A42"/>
    <w:rsid w:val="005F4DD0"/>
    <w:rsid w:val="005F4EF3"/>
    <w:rsid w:val="005F6BB7"/>
    <w:rsid w:val="006004D1"/>
    <w:rsid w:val="0060108A"/>
    <w:rsid w:val="00601439"/>
    <w:rsid w:val="0060185B"/>
    <w:rsid w:val="006018DC"/>
    <w:rsid w:val="006020A7"/>
    <w:rsid w:val="00603128"/>
    <w:rsid w:val="006033F1"/>
    <w:rsid w:val="00604244"/>
    <w:rsid w:val="0060471C"/>
    <w:rsid w:val="0060527E"/>
    <w:rsid w:val="006101E2"/>
    <w:rsid w:val="0061043E"/>
    <w:rsid w:val="00610F46"/>
    <w:rsid w:val="006125EC"/>
    <w:rsid w:val="00613338"/>
    <w:rsid w:val="0061385B"/>
    <w:rsid w:val="00616BB4"/>
    <w:rsid w:val="00616C7A"/>
    <w:rsid w:val="00616F0F"/>
    <w:rsid w:val="0061747F"/>
    <w:rsid w:val="00617540"/>
    <w:rsid w:val="00621B90"/>
    <w:rsid w:val="006221A6"/>
    <w:rsid w:val="0062344F"/>
    <w:rsid w:val="00623750"/>
    <w:rsid w:val="0062403D"/>
    <w:rsid w:val="0062407A"/>
    <w:rsid w:val="00624387"/>
    <w:rsid w:val="0062466F"/>
    <w:rsid w:val="0062729A"/>
    <w:rsid w:val="00627BB7"/>
    <w:rsid w:val="00630B0B"/>
    <w:rsid w:val="006316F1"/>
    <w:rsid w:val="006317F4"/>
    <w:rsid w:val="00631F20"/>
    <w:rsid w:val="00632387"/>
    <w:rsid w:val="0063252A"/>
    <w:rsid w:val="0063488B"/>
    <w:rsid w:val="006354F5"/>
    <w:rsid w:val="00636647"/>
    <w:rsid w:val="00640A51"/>
    <w:rsid w:val="006435E6"/>
    <w:rsid w:val="00644157"/>
    <w:rsid w:val="00644424"/>
    <w:rsid w:val="00645704"/>
    <w:rsid w:val="00645748"/>
    <w:rsid w:val="00645E11"/>
    <w:rsid w:val="00646E07"/>
    <w:rsid w:val="00647236"/>
    <w:rsid w:val="00650CC0"/>
    <w:rsid w:val="00651115"/>
    <w:rsid w:val="00652444"/>
    <w:rsid w:val="00652818"/>
    <w:rsid w:val="0065711E"/>
    <w:rsid w:val="00661A23"/>
    <w:rsid w:val="00661DE1"/>
    <w:rsid w:val="00662BA0"/>
    <w:rsid w:val="00663751"/>
    <w:rsid w:val="00665826"/>
    <w:rsid w:val="00666A14"/>
    <w:rsid w:val="00667523"/>
    <w:rsid w:val="00667E6A"/>
    <w:rsid w:val="0067033E"/>
    <w:rsid w:val="00670826"/>
    <w:rsid w:val="00671EE4"/>
    <w:rsid w:val="00672736"/>
    <w:rsid w:val="006746DB"/>
    <w:rsid w:val="00674C6A"/>
    <w:rsid w:val="00674C96"/>
    <w:rsid w:val="00674F8D"/>
    <w:rsid w:val="006753F2"/>
    <w:rsid w:val="006764D4"/>
    <w:rsid w:val="00676AE7"/>
    <w:rsid w:val="00676C73"/>
    <w:rsid w:val="006821AA"/>
    <w:rsid w:val="00682D9D"/>
    <w:rsid w:val="00683120"/>
    <w:rsid w:val="006831F1"/>
    <w:rsid w:val="00683572"/>
    <w:rsid w:val="00684DD6"/>
    <w:rsid w:val="006854F1"/>
    <w:rsid w:val="006856B7"/>
    <w:rsid w:val="006859F2"/>
    <w:rsid w:val="00686F11"/>
    <w:rsid w:val="00687AC4"/>
    <w:rsid w:val="00687B37"/>
    <w:rsid w:val="00687B61"/>
    <w:rsid w:val="0069091F"/>
    <w:rsid w:val="00693BA8"/>
    <w:rsid w:val="006941AF"/>
    <w:rsid w:val="00694772"/>
    <w:rsid w:val="006949E4"/>
    <w:rsid w:val="00694A07"/>
    <w:rsid w:val="00694CE3"/>
    <w:rsid w:val="006953D9"/>
    <w:rsid w:val="006956BD"/>
    <w:rsid w:val="006A032B"/>
    <w:rsid w:val="006A0545"/>
    <w:rsid w:val="006A409D"/>
    <w:rsid w:val="006A5D57"/>
    <w:rsid w:val="006A7D3E"/>
    <w:rsid w:val="006B10DE"/>
    <w:rsid w:val="006B1C0F"/>
    <w:rsid w:val="006B1DCC"/>
    <w:rsid w:val="006B2959"/>
    <w:rsid w:val="006B2CC5"/>
    <w:rsid w:val="006B3A48"/>
    <w:rsid w:val="006B436D"/>
    <w:rsid w:val="006B4BB8"/>
    <w:rsid w:val="006B4C5C"/>
    <w:rsid w:val="006B5413"/>
    <w:rsid w:val="006B5EBA"/>
    <w:rsid w:val="006B6FC3"/>
    <w:rsid w:val="006B7B1C"/>
    <w:rsid w:val="006C0FFB"/>
    <w:rsid w:val="006C209D"/>
    <w:rsid w:val="006C228C"/>
    <w:rsid w:val="006C25B1"/>
    <w:rsid w:val="006C310E"/>
    <w:rsid w:val="006C3CCD"/>
    <w:rsid w:val="006C3FEF"/>
    <w:rsid w:val="006C5DB0"/>
    <w:rsid w:val="006C5E0D"/>
    <w:rsid w:val="006D0A1F"/>
    <w:rsid w:val="006D0C6F"/>
    <w:rsid w:val="006D103F"/>
    <w:rsid w:val="006D1D05"/>
    <w:rsid w:val="006D355E"/>
    <w:rsid w:val="006D5498"/>
    <w:rsid w:val="006D5C2F"/>
    <w:rsid w:val="006D6A8C"/>
    <w:rsid w:val="006D774B"/>
    <w:rsid w:val="006D7764"/>
    <w:rsid w:val="006D7A59"/>
    <w:rsid w:val="006E168F"/>
    <w:rsid w:val="006E1E39"/>
    <w:rsid w:val="006E27FD"/>
    <w:rsid w:val="006E2E53"/>
    <w:rsid w:val="006E37ED"/>
    <w:rsid w:val="006E3E3E"/>
    <w:rsid w:val="006E67A3"/>
    <w:rsid w:val="006F0AB0"/>
    <w:rsid w:val="006F0E0F"/>
    <w:rsid w:val="006F294C"/>
    <w:rsid w:val="006F2E04"/>
    <w:rsid w:val="006F3747"/>
    <w:rsid w:val="006F4433"/>
    <w:rsid w:val="006F470B"/>
    <w:rsid w:val="006F63D4"/>
    <w:rsid w:val="006F65B4"/>
    <w:rsid w:val="006F7897"/>
    <w:rsid w:val="00700192"/>
    <w:rsid w:val="0070064E"/>
    <w:rsid w:val="00702C30"/>
    <w:rsid w:val="007033C7"/>
    <w:rsid w:val="00704A11"/>
    <w:rsid w:val="007060A2"/>
    <w:rsid w:val="00707A8B"/>
    <w:rsid w:val="0071091D"/>
    <w:rsid w:val="007109FB"/>
    <w:rsid w:val="00711DC8"/>
    <w:rsid w:val="00712910"/>
    <w:rsid w:val="00715960"/>
    <w:rsid w:val="00717550"/>
    <w:rsid w:val="00720247"/>
    <w:rsid w:val="007203D2"/>
    <w:rsid w:val="00721D05"/>
    <w:rsid w:val="007229F5"/>
    <w:rsid w:val="0072330B"/>
    <w:rsid w:val="00724189"/>
    <w:rsid w:val="0072430A"/>
    <w:rsid w:val="00725199"/>
    <w:rsid w:val="007257A8"/>
    <w:rsid w:val="007259CD"/>
    <w:rsid w:val="00726774"/>
    <w:rsid w:val="007271A9"/>
    <w:rsid w:val="00727265"/>
    <w:rsid w:val="007300E2"/>
    <w:rsid w:val="00732BD3"/>
    <w:rsid w:val="00733173"/>
    <w:rsid w:val="00733633"/>
    <w:rsid w:val="00734FCA"/>
    <w:rsid w:val="00735969"/>
    <w:rsid w:val="0073596D"/>
    <w:rsid w:val="00737945"/>
    <w:rsid w:val="00741258"/>
    <w:rsid w:val="0074223C"/>
    <w:rsid w:val="00742B9A"/>
    <w:rsid w:val="00743E1B"/>
    <w:rsid w:val="007443C1"/>
    <w:rsid w:val="007518A2"/>
    <w:rsid w:val="00752199"/>
    <w:rsid w:val="00752E2A"/>
    <w:rsid w:val="00754051"/>
    <w:rsid w:val="00754AB4"/>
    <w:rsid w:val="00754DCA"/>
    <w:rsid w:val="00755326"/>
    <w:rsid w:val="0075538D"/>
    <w:rsid w:val="00757742"/>
    <w:rsid w:val="00761E3A"/>
    <w:rsid w:val="00762B04"/>
    <w:rsid w:val="00762BD1"/>
    <w:rsid w:val="00763E3C"/>
    <w:rsid w:val="00764B62"/>
    <w:rsid w:val="007656DF"/>
    <w:rsid w:val="007657A9"/>
    <w:rsid w:val="007664B4"/>
    <w:rsid w:val="00766E03"/>
    <w:rsid w:val="007670E2"/>
    <w:rsid w:val="007674A6"/>
    <w:rsid w:val="007679B0"/>
    <w:rsid w:val="007700A5"/>
    <w:rsid w:val="00772263"/>
    <w:rsid w:val="0077291E"/>
    <w:rsid w:val="00772BAB"/>
    <w:rsid w:val="00772FC4"/>
    <w:rsid w:val="00773C9C"/>
    <w:rsid w:val="007747B2"/>
    <w:rsid w:val="00776C91"/>
    <w:rsid w:val="00777441"/>
    <w:rsid w:val="0077775B"/>
    <w:rsid w:val="00777B14"/>
    <w:rsid w:val="00781356"/>
    <w:rsid w:val="00782BD6"/>
    <w:rsid w:val="007847BA"/>
    <w:rsid w:val="00786124"/>
    <w:rsid w:val="00786EAD"/>
    <w:rsid w:val="00786FF0"/>
    <w:rsid w:val="0079054C"/>
    <w:rsid w:val="00791F24"/>
    <w:rsid w:val="0079200B"/>
    <w:rsid w:val="00794980"/>
    <w:rsid w:val="00795153"/>
    <w:rsid w:val="00795BAF"/>
    <w:rsid w:val="007968ED"/>
    <w:rsid w:val="00797163"/>
    <w:rsid w:val="0079722C"/>
    <w:rsid w:val="0079752D"/>
    <w:rsid w:val="00797648"/>
    <w:rsid w:val="007A069E"/>
    <w:rsid w:val="007A1431"/>
    <w:rsid w:val="007A1729"/>
    <w:rsid w:val="007A1CF1"/>
    <w:rsid w:val="007A24C2"/>
    <w:rsid w:val="007A3664"/>
    <w:rsid w:val="007A67BA"/>
    <w:rsid w:val="007A695B"/>
    <w:rsid w:val="007B016F"/>
    <w:rsid w:val="007B2620"/>
    <w:rsid w:val="007B2F60"/>
    <w:rsid w:val="007B56AE"/>
    <w:rsid w:val="007B7712"/>
    <w:rsid w:val="007C11C9"/>
    <w:rsid w:val="007C2B3C"/>
    <w:rsid w:val="007C3CD0"/>
    <w:rsid w:val="007C3D7C"/>
    <w:rsid w:val="007C532C"/>
    <w:rsid w:val="007C6621"/>
    <w:rsid w:val="007C6B5B"/>
    <w:rsid w:val="007C722B"/>
    <w:rsid w:val="007D0275"/>
    <w:rsid w:val="007D04B9"/>
    <w:rsid w:val="007D09B1"/>
    <w:rsid w:val="007D1638"/>
    <w:rsid w:val="007D2872"/>
    <w:rsid w:val="007D2BD2"/>
    <w:rsid w:val="007D610B"/>
    <w:rsid w:val="007D704F"/>
    <w:rsid w:val="007E0C8D"/>
    <w:rsid w:val="007E17B6"/>
    <w:rsid w:val="007E181C"/>
    <w:rsid w:val="007E1F1A"/>
    <w:rsid w:val="007E261C"/>
    <w:rsid w:val="007E2BA9"/>
    <w:rsid w:val="007E3119"/>
    <w:rsid w:val="007E335C"/>
    <w:rsid w:val="007E3588"/>
    <w:rsid w:val="007E4173"/>
    <w:rsid w:val="007E4477"/>
    <w:rsid w:val="007E44BE"/>
    <w:rsid w:val="007E469B"/>
    <w:rsid w:val="007E4F73"/>
    <w:rsid w:val="007E4FFB"/>
    <w:rsid w:val="007E5C76"/>
    <w:rsid w:val="007F0650"/>
    <w:rsid w:val="007F0CB7"/>
    <w:rsid w:val="007F1D8B"/>
    <w:rsid w:val="007F56E9"/>
    <w:rsid w:val="007F7235"/>
    <w:rsid w:val="00800A06"/>
    <w:rsid w:val="00801ABC"/>
    <w:rsid w:val="00801BC0"/>
    <w:rsid w:val="008027D0"/>
    <w:rsid w:val="00803E52"/>
    <w:rsid w:val="00804251"/>
    <w:rsid w:val="00804768"/>
    <w:rsid w:val="00805955"/>
    <w:rsid w:val="00805F70"/>
    <w:rsid w:val="00805F99"/>
    <w:rsid w:val="00807F2B"/>
    <w:rsid w:val="0081088F"/>
    <w:rsid w:val="00811195"/>
    <w:rsid w:val="008136ED"/>
    <w:rsid w:val="008144D3"/>
    <w:rsid w:val="00816A2E"/>
    <w:rsid w:val="00816E3E"/>
    <w:rsid w:val="008172A0"/>
    <w:rsid w:val="00817EC7"/>
    <w:rsid w:val="00820559"/>
    <w:rsid w:val="00821EA3"/>
    <w:rsid w:val="008222A5"/>
    <w:rsid w:val="0082236C"/>
    <w:rsid w:val="00823F7C"/>
    <w:rsid w:val="0082433E"/>
    <w:rsid w:val="00825F1B"/>
    <w:rsid w:val="0082629F"/>
    <w:rsid w:val="00826DB7"/>
    <w:rsid w:val="0082734E"/>
    <w:rsid w:val="00827748"/>
    <w:rsid w:val="00827E66"/>
    <w:rsid w:val="00830030"/>
    <w:rsid w:val="0083009A"/>
    <w:rsid w:val="0083016A"/>
    <w:rsid w:val="00831553"/>
    <w:rsid w:val="008325D6"/>
    <w:rsid w:val="00835D66"/>
    <w:rsid w:val="0083663A"/>
    <w:rsid w:val="0084008A"/>
    <w:rsid w:val="008402F4"/>
    <w:rsid w:val="00841A07"/>
    <w:rsid w:val="00841E02"/>
    <w:rsid w:val="0084240B"/>
    <w:rsid w:val="00842B91"/>
    <w:rsid w:val="0084422E"/>
    <w:rsid w:val="00844257"/>
    <w:rsid w:val="00845398"/>
    <w:rsid w:val="00846663"/>
    <w:rsid w:val="0084691B"/>
    <w:rsid w:val="00850179"/>
    <w:rsid w:val="00852886"/>
    <w:rsid w:val="0085381B"/>
    <w:rsid w:val="00856380"/>
    <w:rsid w:val="00856B7E"/>
    <w:rsid w:val="0086007F"/>
    <w:rsid w:val="00862564"/>
    <w:rsid w:val="008630DC"/>
    <w:rsid w:val="00864362"/>
    <w:rsid w:val="00864590"/>
    <w:rsid w:val="008648AC"/>
    <w:rsid w:val="00865455"/>
    <w:rsid w:val="00865A05"/>
    <w:rsid w:val="00866358"/>
    <w:rsid w:val="00866A59"/>
    <w:rsid w:val="00867477"/>
    <w:rsid w:val="008675D3"/>
    <w:rsid w:val="008675FD"/>
    <w:rsid w:val="00867718"/>
    <w:rsid w:val="00867DD8"/>
    <w:rsid w:val="00871161"/>
    <w:rsid w:val="00871A70"/>
    <w:rsid w:val="00871B00"/>
    <w:rsid w:val="00872AED"/>
    <w:rsid w:val="00873393"/>
    <w:rsid w:val="008733C7"/>
    <w:rsid w:val="00873507"/>
    <w:rsid w:val="00874B46"/>
    <w:rsid w:val="0087538A"/>
    <w:rsid w:val="008755EE"/>
    <w:rsid w:val="008758E3"/>
    <w:rsid w:val="00875AEE"/>
    <w:rsid w:val="00876127"/>
    <w:rsid w:val="008767A0"/>
    <w:rsid w:val="00876D21"/>
    <w:rsid w:val="008772B0"/>
    <w:rsid w:val="00877F05"/>
    <w:rsid w:val="00880A15"/>
    <w:rsid w:val="00880DDA"/>
    <w:rsid w:val="0088254A"/>
    <w:rsid w:val="00886BDA"/>
    <w:rsid w:val="0088712A"/>
    <w:rsid w:val="00887723"/>
    <w:rsid w:val="0089020F"/>
    <w:rsid w:val="00890752"/>
    <w:rsid w:val="0089094B"/>
    <w:rsid w:val="00891F42"/>
    <w:rsid w:val="0089220C"/>
    <w:rsid w:val="00892BC1"/>
    <w:rsid w:val="00893F9B"/>
    <w:rsid w:val="00894161"/>
    <w:rsid w:val="00896EAE"/>
    <w:rsid w:val="008978B5"/>
    <w:rsid w:val="008978C3"/>
    <w:rsid w:val="008A2935"/>
    <w:rsid w:val="008A38BC"/>
    <w:rsid w:val="008A508B"/>
    <w:rsid w:val="008A54D5"/>
    <w:rsid w:val="008A6344"/>
    <w:rsid w:val="008A6B26"/>
    <w:rsid w:val="008A6B27"/>
    <w:rsid w:val="008A708B"/>
    <w:rsid w:val="008B1353"/>
    <w:rsid w:val="008B17E8"/>
    <w:rsid w:val="008B1896"/>
    <w:rsid w:val="008B18A2"/>
    <w:rsid w:val="008B2A9B"/>
    <w:rsid w:val="008B30FE"/>
    <w:rsid w:val="008B5523"/>
    <w:rsid w:val="008B66AA"/>
    <w:rsid w:val="008B6B5E"/>
    <w:rsid w:val="008B712E"/>
    <w:rsid w:val="008B7C6C"/>
    <w:rsid w:val="008B7FEB"/>
    <w:rsid w:val="008C020A"/>
    <w:rsid w:val="008C15B4"/>
    <w:rsid w:val="008C1DDA"/>
    <w:rsid w:val="008C21E4"/>
    <w:rsid w:val="008C3A74"/>
    <w:rsid w:val="008C4C4E"/>
    <w:rsid w:val="008C60F8"/>
    <w:rsid w:val="008C6E58"/>
    <w:rsid w:val="008C6F6F"/>
    <w:rsid w:val="008C720F"/>
    <w:rsid w:val="008D0429"/>
    <w:rsid w:val="008D1452"/>
    <w:rsid w:val="008D1885"/>
    <w:rsid w:val="008D2CF4"/>
    <w:rsid w:val="008D3969"/>
    <w:rsid w:val="008D448B"/>
    <w:rsid w:val="008D4694"/>
    <w:rsid w:val="008D530D"/>
    <w:rsid w:val="008D5483"/>
    <w:rsid w:val="008E0A8E"/>
    <w:rsid w:val="008E220D"/>
    <w:rsid w:val="008E2226"/>
    <w:rsid w:val="008E2A36"/>
    <w:rsid w:val="008E3DAC"/>
    <w:rsid w:val="008E4C09"/>
    <w:rsid w:val="008E5AB9"/>
    <w:rsid w:val="008E5CC7"/>
    <w:rsid w:val="008E7207"/>
    <w:rsid w:val="008F110E"/>
    <w:rsid w:val="008F2923"/>
    <w:rsid w:val="008F4CE0"/>
    <w:rsid w:val="008F53B5"/>
    <w:rsid w:val="009002C3"/>
    <w:rsid w:val="00902B4A"/>
    <w:rsid w:val="009036CB"/>
    <w:rsid w:val="00904A37"/>
    <w:rsid w:val="00906389"/>
    <w:rsid w:val="00911821"/>
    <w:rsid w:val="009127DD"/>
    <w:rsid w:val="00912EE1"/>
    <w:rsid w:val="00913423"/>
    <w:rsid w:val="00915405"/>
    <w:rsid w:val="00915C00"/>
    <w:rsid w:val="00915D40"/>
    <w:rsid w:val="00915DE7"/>
    <w:rsid w:val="00917273"/>
    <w:rsid w:val="00917A62"/>
    <w:rsid w:val="009218A7"/>
    <w:rsid w:val="00921AA1"/>
    <w:rsid w:val="0092209C"/>
    <w:rsid w:val="0092512D"/>
    <w:rsid w:val="00925CDB"/>
    <w:rsid w:val="00931AE0"/>
    <w:rsid w:val="00932B16"/>
    <w:rsid w:val="0093344F"/>
    <w:rsid w:val="00934C57"/>
    <w:rsid w:val="00934DF9"/>
    <w:rsid w:val="0093540B"/>
    <w:rsid w:val="009370B7"/>
    <w:rsid w:val="00937E45"/>
    <w:rsid w:val="00937E9D"/>
    <w:rsid w:val="00937F13"/>
    <w:rsid w:val="0094038F"/>
    <w:rsid w:val="00940826"/>
    <w:rsid w:val="00940B1D"/>
    <w:rsid w:val="00940C08"/>
    <w:rsid w:val="00940C59"/>
    <w:rsid w:val="00942250"/>
    <w:rsid w:val="00942C9C"/>
    <w:rsid w:val="00943AA9"/>
    <w:rsid w:val="0094415C"/>
    <w:rsid w:val="0094421B"/>
    <w:rsid w:val="00944288"/>
    <w:rsid w:val="00945842"/>
    <w:rsid w:val="00945E03"/>
    <w:rsid w:val="009460D8"/>
    <w:rsid w:val="009463FF"/>
    <w:rsid w:val="009469B2"/>
    <w:rsid w:val="00950982"/>
    <w:rsid w:val="009520FA"/>
    <w:rsid w:val="00953457"/>
    <w:rsid w:val="00954186"/>
    <w:rsid w:val="00954957"/>
    <w:rsid w:val="00960D8F"/>
    <w:rsid w:val="009637ED"/>
    <w:rsid w:val="009637F6"/>
    <w:rsid w:val="009651F3"/>
    <w:rsid w:val="0096554C"/>
    <w:rsid w:val="00965940"/>
    <w:rsid w:val="00966E8D"/>
    <w:rsid w:val="00967AAE"/>
    <w:rsid w:val="00971F87"/>
    <w:rsid w:val="009723A8"/>
    <w:rsid w:val="009726A6"/>
    <w:rsid w:val="00972CC1"/>
    <w:rsid w:val="0097361F"/>
    <w:rsid w:val="009741A4"/>
    <w:rsid w:val="0097514A"/>
    <w:rsid w:val="00975978"/>
    <w:rsid w:val="009766DF"/>
    <w:rsid w:val="00976C94"/>
    <w:rsid w:val="00976F7A"/>
    <w:rsid w:val="009777F9"/>
    <w:rsid w:val="00977D4D"/>
    <w:rsid w:val="009804CD"/>
    <w:rsid w:val="00981372"/>
    <w:rsid w:val="00984474"/>
    <w:rsid w:val="009858B5"/>
    <w:rsid w:val="00986F66"/>
    <w:rsid w:val="0099059C"/>
    <w:rsid w:val="00991BE1"/>
    <w:rsid w:val="00991E2A"/>
    <w:rsid w:val="0099202E"/>
    <w:rsid w:val="009922E1"/>
    <w:rsid w:val="00994DB5"/>
    <w:rsid w:val="00995315"/>
    <w:rsid w:val="0099776C"/>
    <w:rsid w:val="00997841"/>
    <w:rsid w:val="009A220D"/>
    <w:rsid w:val="009A24E5"/>
    <w:rsid w:val="009A2FD4"/>
    <w:rsid w:val="009A4F89"/>
    <w:rsid w:val="009A50D3"/>
    <w:rsid w:val="009A5979"/>
    <w:rsid w:val="009A5E3A"/>
    <w:rsid w:val="009A6A5F"/>
    <w:rsid w:val="009A70B7"/>
    <w:rsid w:val="009A7118"/>
    <w:rsid w:val="009A795A"/>
    <w:rsid w:val="009B5227"/>
    <w:rsid w:val="009B5AD3"/>
    <w:rsid w:val="009B5DA8"/>
    <w:rsid w:val="009B6D74"/>
    <w:rsid w:val="009B6F27"/>
    <w:rsid w:val="009B6F4C"/>
    <w:rsid w:val="009B7502"/>
    <w:rsid w:val="009C1BE0"/>
    <w:rsid w:val="009C3890"/>
    <w:rsid w:val="009C4968"/>
    <w:rsid w:val="009C4A21"/>
    <w:rsid w:val="009C5AC7"/>
    <w:rsid w:val="009C5FB9"/>
    <w:rsid w:val="009C7570"/>
    <w:rsid w:val="009C7C8D"/>
    <w:rsid w:val="009D2837"/>
    <w:rsid w:val="009D2FFB"/>
    <w:rsid w:val="009D513F"/>
    <w:rsid w:val="009D5687"/>
    <w:rsid w:val="009D5E45"/>
    <w:rsid w:val="009D6FC1"/>
    <w:rsid w:val="009D74AF"/>
    <w:rsid w:val="009D7E9C"/>
    <w:rsid w:val="009E0A99"/>
    <w:rsid w:val="009E1CC8"/>
    <w:rsid w:val="009E20CA"/>
    <w:rsid w:val="009E2C4E"/>
    <w:rsid w:val="009E41DB"/>
    <w:rsid w:val="009E43FA"/>
    <w:rsid w:val="009E55CA"/>
    <w:rsid w:val="009E691C"/>
    <w:rsid w:val="009E700F"/>
    <w:rsid w:val="009E70C7"/>
    <w:rsid w:val="009E72C1"/>
    <w:rsid w:val="009E7DFE"/>
    <w:rsid w:val="009F0074"/>
    <w:rsid w:val="009F08BA"/>
    <w:rsid w:val="009F1833"/>
    <w:rsid w:val="009F1AEB"/>
    <w:rsid w:val="009F1EB6"/>
    <w:rsid w:val="009F2CB1"/>
    <w:rsid w:val="009F3475"/>
    <w:rsid w:val="009F3609"/>
    <w:rsid w:val="009F415F"/>
    <w:rsid w:val="009F4652"/>
    <w:rsid w:val="009F4CC2"/>
    <w:rsid w:val="009F64BC"/>
    <w:rsid w:val="009F7597"/>
    <w:rsid w:val="00A01BBC"/>
    <w:rsid w:val="00A0242E"/>
    <w:rsid w:val="00A027D0"/>
    <w:rsid w:val="00A02EE0"/>
    <w:rsid w:val="00A051CA"/>
    <w:rsid w:val="00A0652C"/>
    <w:rsid w:val="00A076B3"/>
    <w:rsid w:val="00A07B01"/>
    <w:rsid w:val="00A100BE"/>
    <w:rsid w:val="00A119B7"/>
    <w:rsid w:val="00A12876"/>
    <w:rsid w:val="00A12B58"/>
    <w:rsid w:val="00A12B9F"/>
    <w:rsid w:val="00A13500"/>
    <w:rsid w:val="00A13B43"/>
    <w:rsid w:val="00A159AB"/>
    <w:rsid w:val="00A16114"/>
    <w:rsid w:val="00A161D9"/>
    <w:rsid w:val="00A16C8E"/>
    <w:rsid w:val="00A17DE9"/>
    <w:rsid w:val="00A20234"/>
    <w:rsid w:val="00A20BF0"/>
    <w:rsid w:val="00A21F81"/>
    <w:rsid w:val="00A22E4B"/>
    <w:rsid w:val="00A240BC"/>
    <w:rsid w:val="00A2471E"/>
    <w:rsid w:val="00A24B75"/>
    <w:rsid w:val="00A24D24"/>
    <w:rsid w:val="00A24DEC"/>
    <w:rsid w:val="00A26615"/>
    <w:rsid w:val="00A26FD0"/>
    <w:rsid w:val="00A31DEC"/>
    <w:rsid w:val="00A334B7"/>
    <w:rsid w:val="00A345A6"/>
    <w:rsid w:val="00A35F52"/>
    <w:rsid w:val="00A366DD"/>
    <w:rsid w:val="00A367E3"/>
    <w:rsid w:val="00A3771C"/>
    <w:rsid w:val="00A40F61"/>
    <w:rsid w:val="00A421DE"/>
    <w:rsid w:val="00A42B6D"/>
    <w:rsid w:val="00A4382E"/>
    <w:rsid w:val="00A44F23"/>
    <w:rsid w:val="00A50AA9"/>
    <w:rsid w:val="00A50E36"/>
    <w:rsid w:val="00A51B3F"/>
    <w:rsid w:val="00A51F3A"/>
    <w:rsid w:val="00A5234C"/>
    <w:rsid w:val="00A53127"/>
    <w:rsid w:val="00A53B49"/>
    <w:rsid w:val="00A53F97"/>
    <w:rsid w:val="00A54182"/>
    <w:rsid w:val="00A60421"/>
    <w:rsid w:val="00A614E4"/>
    <w:rsid w:val="00A6210D"/>
    <w:rsid w:val="00A62DF5"/>
    <w:rsid w:val="00A6375D"/>
    <w:rsid w:val="00A648C8"/>
    <w:rsid w:val="00A64ADE"/>
    <w:rsid w:val="00A652A0"/>
    <w:rsid w:val="00A65475"/>
    <w:rsid w:val="00A65CEE"/>
    <w:rsid w:val="00A66623"/>
    <w:rsid w:val="00A667BD"/>
    <w:rsid w:val="00A67690"/>
    <w:rsid w:val="00A7054A"/>
    <w:rsid w:val="00A7294C"/>
    <w:rsid w:val="00A75D84"/>
    <w:rsid w:val="00A760B0"/>
    <w:rsid w:val="00A8040E"/>
    <w:rsid w:val="00A80C8E"/>
    <w:rsid w:val="00A81441"/>
    <w:rsid w:val="00A816D2"/>
    <w:rsid w:val="00A8294B"/>
    <w:rsid w:val="00A838E8"/>
    <w:rsid w:val="00A839D3"/>
    <w:rsid w:val="00A84DEF"/>
    <w:rsid w:val="00A86604"/>
    <w:rsid w:val="00A86630"/>
    <w:rsid w:val="00A86CA3"/>
    <w:rsid w:val="00A87E99"/>
    <w:rsid w:val="00A949DB"/>
    <w:rsid w:val="00A94DC6"/>
    <w:rsid w:val="00A950FC"/>
    <w:rsid w:val="00A962EF"/>
    <w:rsid w:val="00AA0A2E"/>
    <w:rsid w:val="00AA12D1"/>
    <w:rsid w:val="00AA14D6"/>
    <w:rsid w:val="00AA5853"/>
    <w:rsid w:val="00AA6E4F"/>
    <w:rsid w:val="00AB03FE"/>
    <w:rsid w:val="00AB05A4"/>
    <w:rsid w:val="00AB0D88"/>
    <w:rsid w:val="00AB110A"/>
    <w:rsid w:val="00AB2638"/>
    <w:rsid w:val="00AB3868"/>
    <w:rsid w:val="00AB451C"/>
    <w:rsid w:val="00AB7441"/>
    <w:rsid w:val="00AB787B"/>
    <w:rsid w:val="00AC0923"/>
    <w:rsid w:val="00AC0EED"/>
    <w:rsid w:val="00AC2B34"/>
    <w:rsid w:val="00AC2C40"/>
    <w:rsid w:val="00AC3675"/>
    <w:rsid w:val="00AC4AAD"/>
    <w:rsid w:val="00AC5870"/>
    <w:rsid w:val="00AC597D"/>
    <w:rsid w:val="00AC5B34"/>
    <w:rsid w:val="00AC6571"/>
    <w:rsid w:val="00AC66E5"/>
    <w:rsid w:val="00AC7B43"/>
    <w:rsid w:val="00AD3554"/>
    <w:rsid w:val="00AD41F7"/>
    <w:rsid w:val="00AD5517"/>
    <w:rsid w:val="00AD6447"/>
    <w:rsid w:val="00AD7184"/>
    <w:rsid w:val="00AD7517"/>
    <w:rsid w:val="00AD7672"/>
    <w:rsid w:val="00AD7CFD"/>
    <w:rsid w:val="00AE0ABB"/>
    <w:rsid w:val="00AE0CF8"/>
    <w:rsid w:val="00AE0E2C"/>
    <w:rsid w:val="00AE1804"/>
    <w:rsid w:val="00AE1B03"/>
    <w:rsid w:val="00AE3762"/>
    <w:rsid w:val="00AE3764"/>
    <w:rsid w:val="00AE38E9"/>
    <w:rsid w:val="00AE3923"/>
    <w:rsid w:val="00AE519F"/>
    <w:rsid w:val="00AE648F"/>
    <w:rsid w:val="00AE6E09"/>
    <w:rsid w:val="00AE6FB2"/>
    <w:rsid w:val="00AF01B7"/>
    <w:rsid w:val="00AF0AF2"/>
    <w:rsid w:val="00AF17B3"/>
    <w:rsid w:val="00AF23A8"/>
    <w:rsid w:val="00AF4E25"/>
    <w:rsid w:val="00AF4E72"/>
    <w:rsid w:val="00AF4F9A"/>
    <w:rsid w:val="00AF627B"/>
    <w:rsid w:val="00B008E8"/>
    <w:rsid w:val="00B011C2"/>
    <w:rsid w:val="00B018B4"/>
    <w:rsid w:val="00B022FC"/>
    <w:rsid w:val="00B02A64"/>
    <w:rsid w:val="00B04075"/>
    <w:rsid w:val="00B045C7"/>
    <w:rsid w:val="00B04A7D"/>
    <w:rsid w:val="00B0571E"/>
    <w:rsid w:val="00B07BAF"/>
    <w:rsid w:val="00B10758"/>
    <w:rsid w:val="00B110AA"/>
    <w:rsid w:val="00B14908"/>
    <w:rsid w:val="00B15455"/>
    <w:rsid w:val="00B15890"/>
    <w:rsid w:val="00B15C76"/>
    <w:rsid w:val="00B164A5"/>
    <w:rsid w:val="00B16BC5"/>
    <w:rsid w:val="00B16D4E"/>
    <w:rsid w:val="00B20757"/>
    <w:rsid w:val="00B22925"/>
    <w:rsid w:val="00B22E71"/>
    <w:rsid w:val="00B22F55"/>
    <w:rsid w:val="00B23041"/>
    <w:rsid w:val="00B24974"/>
    <w:rsid w:val="00B25B1B"/>
    <w:rsid w:val="00B27329"/>
    <w:rsid w:val="00B27469"/>
    <w:rsid w:val="00B27875"/>
    <w:rsid w:val="00B27DD8"/>
    <w:rsid w:val="00B30174"/>
    <w:rsid w:val="00B303BB"/>
    <w:rsid w:val="00B3120F"/>
    <w:rsid w:val="00B31C6F"/>
    <w:rsid w:val="00B31CC3"/>
    <w:rsid w:val="00B31F78"/>
    <w:rsid w:val="00B3206A"/>
    <w:rsid w:val="00B33147"/>
    <w:rsid w:val="00B3430A"/>
    <w:rsid w:val="00B350B0"/>
    <w:rsid w:val="00B35661"/>
    <w:rsid w:val="00B3619C"/>
    <w:rsid w:val="00B3789A"/>
    <w:rsid w:val="00B37AD6"/>
    <w:rsid w:val="00B37DAF"/>
    <w:rsid w:val="00B41667"/>
    <w:rsid w:val="00B42BE9"/>
    <w:rsid w:val="00B431BB"/>
    <w:rsid w:val="00B43AFF"/>
    <w:rsid w:val="00B45BE3"/>
    <w:rsid w:val="00B45E6E"/>
    <w:rsid w:val="00B47757"/>
    <w:rsid w:val="00B4775F"/>
    <w:rsid w:val="00B5073C"/>
    <w:rsid w:val="00B50AAF"/>
    <w:rsid w:val="00B51DE6"/>
    <w:rsid w:val="00B51FF7"/>
    <w:rsid w:val="00B54996"/>
    <w:rsid w:val="00B556BB"/>
    <w:rsid w:val="00B5583D"/>
    <w:rsid w:val="00B55908"/>
    <w:rsid w:val="00B55960"/>
    <w:rsid w:val="00B559D4"/>
    <w:rsid w:val="00B567D0"/>
    <w:rsid w:val="00B573AC"/>
    <w:rsid w:val="00B60D19"/>
    <w:rsid w:val="00B61368"/>
    <w:rsid w:val="00B619EF"/>
    <w:rsid w:val="00B63B27"/>
    <w:rsid w:val="00B64604"/>
    <w:rsid w:val="00B668E2"/>
    <w:rsid w:val="00B675BD"/>
    <w:rsid w:val="00B70F25"/>
    <w:rsid w:val="00B712DA"/>
    <w:rsid w:val="00B71E55"/>
    <w:rsid w:val="00B71EF9"/>
    <w:rsid w:val="00B74C79"/>
    <w:rsid w:val="00B750EE"/>
    <w:rsid w:val="00B75632"/>
    <w:rsid w:val="00B76359"/>
    <w:rsid w:val="00B80115"/>
    <w:rsid w:val="00B8080D"/>
    <w:rsid w:val="00B81F71"/>
    <w:rsid w:val="00B81F97"/>
    <w:rsid w:val="00B835B1"/>
    <w:rsid w:val="00B843FB"/>
    <w:rsid w:val="00B84B4A"/>
    <w:rsid w:val="00B84CCB"/>
    <w:rsid w:val="00B87D3B"/>
    <w:rsid w:val="00B903F4"/>
    <w:rsid w:val="00B916BF"/>
    <w:rsid w:val="00B918D2"/>
    <w:rsid w:val="00B92DF4"/>
    <w:rsid w:val="00B93442"/>
    <w:rsid w:val="00B93517"/>
    <w:rsid w:val="00B967F1"/>
    <w:rsid w:val="00B97958"/>
    <w:rsid w:val="00B97B56"/>
    <w:rsid w:val="00BA1354"/>
    <w:rsid w:val="00BA2D7C"/>
    <w:rsid w:val="00BA3DE6"/>
    <w:rsid w:val="00BA4629"/>
    <w:rsid w:val="00BA4DC4"/>
    <w:rsid w:val="00BA5B44"/>
    <w:rsid w:val="00BA5CCC"/>
    <w:rsid w:val="00BB16EE"/>
    <w:rsid w:val="00BB1B3A"/>
    <w:rsid w:val="00BB2080"/>
    <w:rsid w:val="00BB2A0D"/>
    <w:rsid w:val="00BB347D"/>
    <w:rsid w:val="00BB75AA"/>
    <w:rsid w:val="00BB7AAA"/>
    <w:rsid w:val="00BC03CB"/>
    <w:rsid w:val="00BC03F6"/>
    <w:rsid w:val="00BC04EA"/>
    <w:rsid w:val="00BC39A1"/>
    <w:rsid w:val="00BC676D"/>
    <w:rsid w:val="00BC6F31"/>
    <w:rsid w:val="00BC713A"/>
    <w:rsid w:val="00BC7B91"/>
    <w:rsid w:val="00BD2677"/>
    <w:rsid w:val="00BD38B1"/>
    <w:rsid w:val="00BD4CA2"/>
    <w:rsid w:val="00BD4FF1"/>
    <w:rsid w:val="00BD558E"/>
    <w:rsid w:val="00BD69E3"/>
    <w:rsid w:val="00BD6F7D"/>
    <w:rsid w:val="00BD7052"/>
    <w:rsid w:val="00BD73FD"/>
    <w:rsid w:val="00BD7581"/>
    <w:rsid w:val="00BD79F9"/>
    <w:rsid w:val="00BD7C9B"/>
    <w:rsid w:val="00BE1430"/>
    <w:rsid w:val="00BE1FBC"/>
    <w:rsid w:val="00BE2A0D"/>
    <w:rsid w:val="00BE39D6"/>
    <w:rsid w:val="00BE583F"/>
    <w:rsid w:val="00BE5BFD"/>
    <w:rsid w:val="00BE6192"/>
    <w:rsid w:val="00BE7859"/>
    <w:rsid w:val="00BF0B31"/>
    <w:rsid w:val="00BF12C1"/>
    <w:rsid w:val="00BF1D2C"/>
    <w:rsid w:val="00BF5F3E"/>
    <w:rsid w:val="00BF6462"/>
    <w:rsid w:val="00BF6D43"/>
    <w:rsid w:val="00C02ECD"/>
    <w:rsid w:val="00C03550"/>
    <w:rsid w:val="00C058DC"/>
    <w:rsid w:val="00C06430"/>
    <w:rsid w:val="00C075C7"/>
    <w:rsid w:val="00C110B4"/>
    <w:rsid w:val="00C12987"/>
    <w:rsid w:val="00C132B9"/>
    <w:rsid w:val="00C140B3"/>
    <w:rsid w:val="00C15314"/>
    <w:rsid w:val="00C15F55"/>
    <w:rsid w:val="00C162A3"/>
    <w:rsid w:val="00C1696C"/>
    <w:rsid w:val="00C17DD9"/>
    <w:rsid w:val="00C20CF4"/>
    <w:rsid w:val="00C214C2"/>
    <w:rsid w:val="00C21C4A"/>
    <w:rsid w:val="00C22F3B"/>
    <w:rsid w:val="00C2352A"/>
    <w:rsid w:val="00C2457E"/>
    <w:rsid w:val="00C24EF6"/>
    <w:rsid w:val="00C2605B"/>
    <w:rsid w:val="00C26531"/>
    <w:rsid w:val="00C27486"/>
    <w:rsid w:val="00C303DE"/>
    <w:rsid w:val="00C30FC8"/>
    <w:rsid w:val="00C32ACF"/>
    <w:rsid w:val="00C352F7"/>
    <w:rsid w:val="00C35515"/>
    <w:rsid w:val="00C359EF"/>
    <w:rsid w:val="00C35A4B"/>
    <w:rsid w:val="00C361B2"/>
    <w:rsid w:val="00C37B57"/>
    <w:rsid w:val="00C37DFE"/>
    <w:rsid w:val="00C40DF5"/>
    <w:rsid w:val="00C41215"/>
    <w:rsid w:val="00C41512"/>
    <w:rsid w:val="00C429FB"/>
    <w:rsid w:val="00C4421E"/>
    <w:rsid w:val="00C4714E"/>
    <w:rsid w:val="00C53645"/>
    <w:rsid w:val="00C53F71"/>
    <w:rsid w:val="00C5426E"/>
    <w:rsid w:val="00C5683C"/>
    <w:rsid w:val="00C56B65"/>
    <w:rsid w:val="00C56C11"/>
    <w:rsid w:val="00C56F9A"/>
    <w:rsid w:val="00C5752D"/>
    <w:rsid w:val="00C611B0"/>
    <w:rsid w:val="00C634FC"/>
    <w:rsid w:val="00C6432D"/>
    <w:rsid w:val="00C644D3"/>
    <w:rsid w:val="00C65302"/>
    <w:rsid w:val="00C67DEA"/>
    <w:rsid w:val="00C71FC6"/>
    <w:rsid w:val="00C75134"/>
    <w:rsid w:val="00C7513E"/>
    <w:rsid w:val="00C75626"/>
    <w:rsid w:val="00C75F88"/>
    <w:rsid w:val="00C76AFC"/>
    <w:rsid w:val="00C76AFD"/>
    <w:rsid w:val="00C820D9"/>
    <w:rsid w:val="00C823E7"/>
    <w:rsid w:val="00C82EB1"/>
    <w:rsid w:val="00C8314C"/>
    <w:rsid w:val="00C844A8"/>
    <w:rsid w:val="00C8485E"/>
    <w:rsid w:val="00C85B8D"/>
    <w:rsid w:val="00C86483"/>
    <w:rsid w:val="00C86968"/>
    <w:rsid w:val="00C870DC"/>
    <w:rsid w:val="00C91A8F"/>
    <w:rsid w:val="00C9236B"/>
    <w:rsid w:val="00C92AED"/>
    <w:rsid w:val="00C934B6"/>
    <w:rsid w:val="00C93906"/>
    <w:rsid w:val="00C93D9E"/>
    <w:rsid w:val="00C96E03"/>
    <w:rsid w:val="00C9767F"/>
    <w:rsid w:val="00CA072C"/>
    <w:rsid w:val="00CA0ED7"/>
    <w:rsid w:val="00CA25EB"/>
    <w:rsid w:val="00CA2648"/>
    <w:rsid w:val="00CA2B97"/>
    <w:rsid w:val="00CA2DA4"/>
    <w:rsid w:val="00CA3387"/>
    <w:rsid w:val="00CA56A9"/>
    <w:rsid w:val="00CA7B11"/>
    <w:rsid w:val="00CB0521"/>
    <w:rsid w:val="00CB06E0"/>
    <w:rsid w:val="00CB0C15"/>
    <w:rsid w:val="00CB0E28"/>
    <w:rsid w:val="00CB0F96"/>
    <w:rsid w:val="00CB1DFE"/>
    <w:rsid w:val="00CB25FB"/>
    <w:rsid w:val="00CB3A9E"/>
    <w:rsid w:val="00CB4585"/>
    <w:rsid w:val="00CB5A4D"/>
    <w:rsid w:val="00CB66DD"/>
    <w:rsid w:val="00CC1C14"/>
    <w:rsid w:val="00CC33A5"/>
    <w:rsid w:val="00CC411B"/>
    <w:rsid w:val="00CC46AA"/>
    <w:rsid w:val="00CC4BA1"/>
    <w:rsid w:val="00CC4CBB"/>
    <w:rsid w:val="00CC6C43"/>
    <w:rsid w:val="00CC72C8"/>
    <w:rsid w:val="00CD1A5C"/>
    <w:rsid w:val="00CD213E"/>
    <w:rsid w:val="00CD2B6C"/>
    <w:rsid w:val="00CD309B"/>
    <w:rsid w:val="00CD3FD9"/>
    <w:rsid w:val="00CD4262"/>
    <w:rsid w:val="00CD4C21"/>
    <w:rsid w:val="00CD52DB"/>
    <w:rsid w:val="00CD52FB"/>
    <w:rsid w:val="00CD5B50"/>
    <w:rsid w:val="00CD7753"/>
    <w:rsid w:val="00CD78C5"/>
    <w:rsid w:val="00CE0C0C"/>
    <w:rsid w:val="00CE16CB"/>
    <w:rsid w:val="00CE22DB"/>
    <w:rsid w:val="00CE3A92"/>
    <w:rsid w:val="00CE3D39"/>
    <w:rsid w:val="00CE44EF"/>
    <w:rsid w:val="00CE63B1"/>
    <w:rsid w:val="00CE6F1F"/>
    <w:rsid w:val="00CF3760"/>
    <w:rsid w:val="00CF4235"/>
    <w:rsid w:val="00CF4FE6"/>
    <w:rsid w:val="00CF51D2"/>
    <w:rsid w:val="00CF5430"/>
    <w:rsid w:val="00CF6CE3"/>
    <w:rsid w:val="00CF7F01"/>
    <w:rsid w:val="00D002AD"/>
    <w:rsid w:val="00D007C6"/>
    <w:rsid w:val="00D012C3"/>
    <w:rsid w:val="00D01D63"/>
    <w:rsid w:val="00D024B2"/>
    <w:rsid w:val="00D026C0"/>
    <w:rsid w:val="00D04BBF"/>
    <w:rsid w:val="00D0541F"/>
    <w:rsid w:val="00D0723C"/>
    <w:rsid w:val="00D07FAE"/>
    <w:rsid w:val="00D11B73"/>
    <w:rsid w:val="00D13D96"/>
    <w:rsid w:val="00D15B6D"/>
    <w:rsid w:val="00D15E50"/>
    <w:rsid w:val="00D17D0D"/>
    <w:rsid w:val="00D21B0E"/>
    <w:rsid w:val="00D22DFB"/>
    <w:rsid w:val="00D24C4D"/>
    <w:rsid w:val="00D25425"/>
    <w:rsid w:val="00D3062D"/>
    <w:rsid w:val="00D30D7A"/>
    <w:rsid w:val="00D31CC7"/>
    <w:rsid w:val="00D31E72"/>
    <w:rsid w:val="00D32D43"/>
    <w:rsid w:val="00D33B30"/>
    <w:rsid w:val="00D3429E"/>
    <w:rsid w:val="00D3725B"/>
    <w:rsid w:val="00D400ED"/>
    <w:rsid w:val="00D411F9"/>
    <w:rsid w:val="00D41662"/>
    <w:rsid w:val="00D41999"/>
    <w:rsid w:val="00D42C3E"/>
    <w:rsid w:val="00D42F6E"/>
    <w:rsid w:val="00D44002"/>
    <w:rsid w:val="00D455B1"/>
    <w:rsid w:val="00D459F0"/>
    <w:rsid w:val="00D46284"/>
    <w:rsid w:val="00D4644C"/>
    <w:rsid w:val="00D47895"/>
    <w:rsid w:val="00D502C6"/>
    <w:rsid w:val="00D51039"/>
    <w:rsid w:val="00D51BC2"/>
    <w:rsid w:val="00D5316B"/>
    <w:rsid w:val="00D54F10"/>
    <w:rsid w:val="00D55695"/>
    <w:rsid w:val="00D5709B"/>
    <w:rsid w:val="00D57990"/>
    <w:rsid w:val="00D57D14"/>
    <w:rsid w:val="00D57DDB"/>
    <w:rsid w:val="00D60583"/>
    <w:rsid w:val="00D60C88"/>
    <w:rsid w:val="00D60CA9"/>
    <w:rsid w:val="00D618BB"/>
    <w:rsid w:val="00D629D3"/>
    <w:rsid w:val="00D66499"/>
    <w:rsid w:val="00D666EE"/>
    <w:rsid w:val="00D67032"/>
    <w:rsid w:val="00D71923"/>
    <w:rsid w:val="00D72024"/>
    <w:rsid w:val="00D726E1"/>
    <w:rsid w:val="00D7313D"/>
    <w:rsid w:val="00D743B0"/>
    <w:rsid w:val="00D74FC7"/>
    <w:rsid w:val="00D765F1"/>
    <w:rsid w:val="00D76D68"/>
    <w:rsid w:val="00D772D7"/>
    <w:rsid w:val="00D809F9"/>
    <w:rsid w:val="00D81CAE"/>
    <w:rsid w:val="00D830CC"/>
    <w:rsid w:val="00D8457D"/>
    <w:rsid w:val="00D84F6D"/>
    <w:rsid w:val="00D8582B"/>
    <w:rsid w:val="00D86493"/>
    <w:rsid w:val="00D86E70"/>
    <w:rsid w:val="00D90C79"/>
    <w:rsid w:val="00D92A97"/>
    <w:rsid w:val="00D92DA9"/>
    <w:rsid w:val="00D93751"/>
    <w:rsid w:val="00D94255"/>
    <w:rsid w:val="00D94A5E"/>
    <w:rsid w:val="00D95BBC"/>
    <w:rsid w:val="00D962BD"/>
    <w:rsid w:val="00D9747A"/>
    <w:rsid w:val="00DA029E"/>
    <w:rsid w:val="00DA06E6"/>
    <w:rsid w:val="00DA0C95"/>
    <w:rsid w:val="00DA2237"/>
    <w:rsid w:val="00DA3868"/>
    <w:rsid w:val="00DA3E05"/>
    <w:rsid w:val="00DA4C3F"/>
    <w:rsid w:val="00DA5156"/>
    <w:rsid w:val="00DA7DD8"/>
    <w:rsid w:val="00DB02CF"/>
    <w:rsid w:val="00DB09C3"/>
    <w:rsid w:val="00DB0D45"/>
    <w:rsid w:val="00DB241A"/>
    <w:rsid w:val="00DB584B"/>
    <w:rsid w:val="00DB760A"/>
    <w:rsid w:val="00DC085B"/>
    <w:rsid w:val="00DC11A0"/>
    <w:rsid w:val="00DC25F3"/>
    <w:rsid w:val="00DC386B"/>
    <w:rsid w:val="00DC52CE"/>
    <w:rsid w:val="00DC5455"/>
    <w:rsid w:val="00DC59EF"/>
    <w:rsid w:val="00DC5D3B"/>
    <w:rsid w:val="00DC5F2D"/>
    <w:rsid w:val="00DC7CE7"/>
    <w:rsid w:val="00DD26B3"/>
    <w:rsid w:val="00DD4489"/>
    <w:rsid w:val="00DD4B4B"/>
    <w:rsid w:val="00DD5248"/>
    <w:rsid w:val="00DD6769"/>
    <w:rsid w:val="00DD7636"/>
    <w:rsid w:val="00DE01C6"/>
    <w:rsid w:val="00DE12AA"/>
    <w:rsid w:val="00DE42A2"/>
    <w:rsid w:val="00DE4DC7"/>
    <w:rsid w:val="00DE5AEE"/>
    <w:rsid w:val="00DE5B3B"/>
    <w:rsid w:val="00DE6022"/>
    <w:rsid w:val="00DF01CD"/>
    <w:rsid w:val="00DF0D07"/>
    <w:rsid w:val="00DF1227"/>
    <w:rsid w:val="00DF2086"/>
    <w:rsid w:val="00DF2511"/>
    <w:rsid w:val="00DF5637"/>
    <w:rsid w:val="00DF7644"/>
    <w:rsid w:val="00E002C4"/>
    <w:rsid w:val="00E005D3"/>
    <w:rsid w:val="00E013D1"/>
    <w:rsid w:val="00E0144C"/>
    <w:rsid w:val="00E015EE"/>
    <w:rsid w:val="00E018A1"/>
    <w:rsid w:val="00E0218F"/>
    <w:rsid w:val="00E037D3"/>
    <w:rsid w:val="00E03899"/>
    <w:rsid w:val="00E03BAA"/>
    <w:rsid w:val="00E04B4C"/>
    <w:rsid w:val="00E05B90"/>
    <w:rsid w:val="00E060BD"/>
    <w:rsid w:val="00E06C81"/>
    <w:rsid w:val="00E104BF"/>
    <w:rsid w:val="00E10CCA"/>
    <w:rsid w:val="00E13FE8"/>
    <w:rsid w:val="00E14F90"/>
    <w:rsid w:val="00E1535F"/>
    <w:rsid w:val="00E1660E"/>
    <w:rsid w:val="00E17F1C"/>
    <w:rsid w:val="00E20883"/>
    <w:rsid w:val="00E21BE6"/>
    <w:rsid w:val="00E21EB9"/>
    <w:rsid w:val="00E23010"/>
    <w:rsid w:val="00E230EF"/>
    <w:rsid w:val="00E24213"/>
    <w:rsid w:val="00E254FF"/>
    <w:rsid w:val="00E25E5A"/>
    <w:rsid w:val="00E2654E"/>
    <w:rsid w:val="00E2684A"/>
    <w:rsid w:val="00E313DD"/>
    <w:rsid w:val="00E32076"/>
    <w:rsid w:val="00E33337"/>
    <w:rsid w:val="00E337DB"/>
    <w:rsid w:val="00E33F6D"/>
    <w:rsid w:val="00E35117"/>
    <w:rsid w:val="00E365C9"/>
    <w:rsid w:val="00E37373"/>
    <w:rsid w:val="00E37BCF"/>
    <w:rsid w:val="00E37C7E"/>
    <w:rsid w:val="00E37E0E"/>
    <w:rsid w:val="00E4044D"/>
    <w:rsid w:val="00E42246"/>
    <w:rsid w:val="00E42C3E"/>
    <w:rsid w:val="00E43C02"/>
    <w:rsid w:val="00E43E78"/>
    <w:rsid w:val="00E46F7D"/>
    <w:rsid w:val="00E52D28"/>
    <w:rsid w:val="00E5343D"/>
    <w:rsid w:val="00E5387E"/>
    <w:rsid w:val="00E538EA"/>
    <w:rsid w:val="00E53D82"/>
    <w:rsid w:val="00E56140"/>
    <w:rsid w:val="00E56527"/>
    <w:rsid w:val="00E56BFB"/>
    <w:rsid w:val="00E575B2"/>
    <w:rsid w:val="00E57779"/>
    <w:rsid w:val="00E63D27"/>
    <w:rsid w:val="00E65C74"/>
    <w:rsid w:val="00E66B25"/>
    <w:rsid w:val="00E727A5"/>
    <w:rsid w:val="00E73101"/>
    <w:rsid w:val="00E7353D"/>
    <w:rsid w:val="00E73647"/>
    <w:rsid w:val="00E7604B"/>
    <w:rsid w:val="00E767DC"/>
    <w:rsid w:val="00E8020F"/>
    <w:rsid w:val="00E803FD"/>
    <w:rsid w:val="00E80A7A"/>
    <w:rsid w:val="00E80EDF"/>
    <w:rsid w:val="00E814A7"/>
    <w:rsid w:val="00E81D68"/>
    <w:rsid w:val="00E83F6C"/>
    <w:rsid w:val="00E85EA7"/>
    <w:rsid w:val="00E86422"/>
    <w:rsid w:val="00E91B1F"/>
    <w:rsid w:val="00E91D1E"/>
    <w:rsid w:val="00E948D2"/>
    <w:rsid w:val="00E95BDF"/>
    <w:rsid w:val="00E968C9"/>
    <w:rsid w:val="00E971D6"/>
    <w:rsid w:val="00E97513"/>
    <w:rsid w:val="00E978B3"/>
    <w:rsid w:val="00EA00D4"/>
    <w:rsid w:val="00EA086A"/>
    <w:rsid w:val="00EA2A69"/>
    <w:rsid w:val="00EA32EA"/>
    <w:rsid w:val="00EA38C8"/>
    <w:rsid w:val="00EA4889"/>
    <w:rsid w:val="00EA4A28"/>
    <w:rsid w:val="00EA4B9C"/>
    <w:rsid w:val="00EA568C"/>
    <w:rsid w:val="00EA710F"/>
    <w:rsid w:val="00EA7917"/>
    <w:rsid w:val="00EB0748"/>
    <w:rsid w:val="00EB20FD"/>
    <w:rsid w:val="00EB5668"/>
    <w:rsid w:val="00EB5A02"/>
    <w:rsid w:val="00EB7562"/>
    <w:rsid w:val="00EB7EAE"/>
    <w:rsid w:val="00EC135F"/>
    <w:rsid w:val="00EC2273"/>
    <w:rsid w:val="00EC3801"/>
    <w:rsid w:val="00EC54F9"/>
    <w:rsid w:val="00EC74F5"/>
    <w:rsid w:val="00EC7F94"/>
    <w:rsid w:val="00ED040E"/>
    <w:rsid w:val="00ED10B5"/>
    <w:rsid w:val="00ED1674"/>
    <w:rsid w:val="00ED1F32"/>
    <w:rsid w:val="00ED413F"/>
    <w:rsid w:val="00ED4587"/>
    <w:rsid w:val="00ED47C4"/>
    <w:rsid w:val="00ED6366"/>
    <w:rsid w:val="00ED6EF1"/>
    <w:rsid w:val="00ED79F2"/>
    <w:rsid w:val="00ED7B31"/>
    <w:rsid w:val="00EE0930"/>
    <w:rsid w:val="00EE1B1D"/>
    <w:rsid w:val="00EE22DB"/>
    <w:rsid w:val="00EE28CC"/>
    <w:rsid w:val="00EE2B09"/>
    <w:rsid w:val="00EE2D29"/>
    <w:rsid w:val="00EE620D"/>
    <w:rsid w:val="00EE6F60"/>
    <w:rsid w:val="00EE7164"/>
    <w:rsid w:val="00EE7522"/>
    <w:rsid w:val="00EF1B0F"/>
    <w:rsid w:val="00EF45F0"/>
    <w:rsid w:val="00EF6010"/>
    <w:rsid w:val="00F0003E"/>
    <w:rsid w:val="00F00746"/>
    <w:rsid w:val="00F00F4B"/>
    <w:rsid w:val="00F01A3B"/>
    <w:rsid w:val="00F02268"/>
    <w:rsid w:val="00F02D77"/>
    <w:rsid w:val="00F042C3"/>
    <w:rsid w:val="00F045BD"/>
    <w:rsid w:val="00F04660"/>
    <w:rsid w:val="00F04701"/>
    <w:rsid w:val="00F04E09"/>
    <w:rsid w:val="00F05CCD"/>
    <w:rsid w:val="00F075A7"/>
    <w:rsid w:val="00F1071D"/>
    <w:rsid w:val="00F10B3D"/>
    <w:rsid w:val="00F11DC8"/>
    <w:rsid w:val="00F14A91"/>
    <w:rsid w:val="00F20565"/>
    <w:rsid w:val="00F20958"/>
    <w:rsid w:val="00F21D19"/>
    <w:rsid w:val="00F231B8"/>
    <w:rsid w:val="00F232A6"/>
    <w:rsid w:val="00F2345D"/>
    <w:rsid w:val="00F239EE"/>
    <w:rsid w:val="00F23FAA"/>
    <w:rsid w:val="00F24253"/>
    <w:rsid w:val="00F24E36"/>
    <w:rsid w:val="00F25A92"/>
    <w:rsid w:val="00F27484"/>
    <w:rsid w:val="00F314B4"/>
    <w:rsid w:val="00F31D00"/>
    <w:rsid w:val="00F31E3C"/>
    <w:rsid w:val="00F3201C"/>
    <w:rsid w:val="00F32B50"/>
    <w:rsid w:val="00F33F2D"/>
    <w:rsid w:val="00F365BA"/>
    <w:rsid w:val="00F373A3"/>
    <w:rsid w:val="00F37486"/>
    <w:rsid w:val="00F40561"/>
    <w:rsid w:val="00F41399"/>
    <w:rsid w:val="00F41481"/>
    <w:rsid w:val="00F43556"/>
    <w:rsid w:val="00F43928"/>
    <w:rsid w:val="00F44D74"/>
    <w:rsid w:val="00F455C8"/>
    <w:rsid w:val="00F45AC2"/>
    <w:rsid w:val="00F45D3C"/>
    <w:rsid w:val="00F461E0"/>
    <w:rsid w:val="00F50286"/>
    <w:rsid w:val="00F534B8"/>
    <w:rsid w:val="00F54498"/>
    <w:rsid w:val="00F5458C"/>
    <w:rsid w:val="00F546F1"/>
    <w:rsid w:val="00F546F5"/>
    <w:rsid w:val="00F54D30"/>
    <w:rsid w:val="00F54EB6"/>
    <w:rsid w:val="00F55DB3"/>
    <w:rsid w:val="00F5674F"/>
    <w:rsid w:val="00F5747D"/>
    <w:rsid w:val="00F605A0"/>
    <w:rsid w:val="00F6060B"/>
    <w:rsid w:val="00F60627"/>
    <w:rsid w:val="00F607C5"/>
    <w:rsid w:val="00F618A8"/>
    <w:rsid w:val="00F61D86"/>
    <w:rsid w:val="00F631EE"/>
    <w:rsid w:val="00F638BA"/>
    <w:rsid w:val="00F655A0"/>
    <w:rsid w:val="00F674EF"/>
    <w:rsid w:val="00F679E0"/>
    <w:rsid w:val="00F7077F"/>
    <w:rsid w:val="00F7187F"/>
    <w:rsid w:val="00F71CAB"/>
    <w:rsid w:val="00F71DE1"/>
    <w:rsid w:val="00F72132"/>
    <w:rsid w:val="00F757B1"/>
    <w:rsid w:val="00F75D9A"/>
    <w:rsid w:val="00F75DE0"/>
    <w:rsid w:val="00F75F0F"/>
    <w:rsid w:val="00F763FF"/>
    <w:rsid w:val="00F764BB"/>
    <w:rsid w:val="00F779C4"/>
    <w:rsid w:val="00F77BF0"/>
    <w:rsid w:val="00F77E68"/>
    <w:rsid w:val="00F8149D"/>
    <w:rsid w:val="00F82417"/>
    <w:rsid w:val="00F82D45"/>
    <w:rsid w:val="00F84CF9"/>
    <w:rsid w:val="00F85577"/>
    <w:rsid w:val="00F85ACF"/>
    <w:rsid w:val="00F8777F"/>
    <w:rsid w:val="00F914EC"/>
    <w:rsid w:val="00F93209"/>
    <w:rsid w:val="00F9431C"/>
    <w:rsid w:val="00F9436F"/>
    <w:rsid w:val="00F94A5E"/>
    <w:rsid w:val="00F952EB"/>
    <w:rsid w:val="00F96163"/>
    <w:rsid w:val="00F978C2"/>
    <w:rsid w:val="00FA0181"/>
    <w:rsid w:val="00FA09AF"/>
    <w:rsid w:val="00FA0E01"/>
    <w:rsid w:val="00FA2B85"/>
    <w:rsid w:val="00FA2CFE"/>
    <w:rsid w:val="00FA35AD"/>
    <w:rsid w:val="00FA43B7"/>
    <w:rsid w:val="00FB0667"/>
    <w:rsid w:val="00FB0A91"/>
    <w:rsid w:val="00FB525B"/>
    <w:rsid w:val="00FB5427"/>
    <w:rsid w:val="00FB77A7"/>
    <w:rsid w:val="00FC0A27"/>
    <w:rsid w:val="00FC1DC1"/>
    <w:rsid w:val="00FC51D9"/>
    <w:rsid w:val="00FC5496"/>
    <w:rsid w:val="00FC5A07"/>
    <w:rsid w:val="00FC5DFE"/>
    <w:rsid w:val="00FC601D"/>
    <w:rsid w:val="00FC71C5"/>
    <w:rsid w:val="00FC733A"/>
    <w:rsid w:val="00FC7B2F"/>
    <w:rsid w:val="00FC7DD5"/>
    <w:rsid w:val="00FD0951"/>
    <w:rsid w:val="00FD1972"/>
    <w:rsid w:val="00FD22F3"/>
    <w:rsid w:val="00FD41B2"/>
    <w:rsid w:val="00FD4BDB"/>
    <w:rsid w:val="00FD586A"/>
    <w:rsid w:val="00FD76C4"/>
    <w:rsid w:val="00FE0C23"/>
    <w:rsid w:val="00FE209D"/>
    <w:rsid w:val="00FE26FC"/>
    <w:rsid w:val="00FE2975"/>
    <w:rsid w:val="00FE6FAC"/>
    <w:rsid w:val="00FF1AA8"/>
    <w:rsid w:val="00FF1AC5"/>
    <w:rsid w:val="00FF218E"/>
    <w:rsid w:val="00FF270F"/>
    <w:rsid w:val="00FF379B"/>
    <w:rsid w:val="00FF533F"/>
    <w:rsid w:val="00FF539A"/>
    <w:rsid w:val="00FF540D"/>
    <w:rsid w:val="00FF5541"/>
    <w:rsid w:val="00FF62D3"/>
    <w:rsid w:val="00FF71E8"/>
    <w:rsid w:val="00FF77A7"/>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353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F0F"/>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DF5637"/>
    <w:rPr>
      <w:rFonts w:ascii="Arial" w:hAnsi="Arial"/>
      <w:color w:val="004D8F"/>
      <w:u w:val="none"/>
    </w:rPr>
  </w:style>
  <w:style w:type="paragraph" w:customStyle="1" w:styleId="Body">
    <w:name w:val="Body"/>
    <w:rsid w:val="00616F0F"/>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Header">
    <w:name w:val="header"/>
    <w:link w:val="HeaderChar"/>
    <w:rsid w:val="00616F0F"/>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u w:color="000000"/>
      <w:bdr w:val="nil"/>
    </w:rPr>
  </w:style>
  <w:style w:type="character" w:customStyle="1" w:styleId="HeaderChar">
    <w:name w:val="Header Char"/>
    <w:basedOn w:val="DefaultParagraphFont"/>
    <w:link w:val="Header"/>
    <w:rsid w:val="00616F0F"/>
    <w:rPr>
      <w:rFonts w:ascii="Times New Roman" w:eastAsia="Arial Unicode MS" w:hAnsi="Times New Roman" w:cs="Arial Unicode MS"/>
      <w:color w:val="000000"/>
      <w:u w:color="000000"/>
      <w:bdr w:val="nil"/>
    </w:rPr>
  </w:style>
  <w:style w:type="paragraph" w:styleId="Footer">
    <w:name w:val="footer"/>
    <w:link w:val="FooterChar"/>
    <w:rsid w:val="00616F0F"/>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616F0F"/>
    <w:rPr>
      <w:rFonts w:ascii="Times New Roman" w:eastAsia="Arial Unicode MS" w:hAnsi="Times New Roman" w:cs="Arial Unicode MS"/>
      <w:color w:val="000000"/>
      <w:u w:color="000000"/>
      <w:bdr w:val="nil"/>
    </w:rPr>
  </w:style>
  <w:style w:type="paragraph" w:customStyle="1" w:styleId="Heading1A">
    <w:name w:val="Heading 1 A"/>
    <w:next w:val="Body"/>
    <w:rsid w:val="00616F0F"/>
    <w:pPr>
      <w:keepNext/>
      <w:pBdr>
        <w:top w:val="nil"/>
        <w:left w:val="nil"/>
        <w:bottom w:val="nil"/>
        <w:right w:val="nil"/>
        <w:between w:val="nil"/>
        <w:bar w:val="nil"/>
      </w:pBdr>
      <w:spacing w:line="360" w:lineRule="auto"/>
      <w:ind w:left="440"/>
      <w:outlineLvl w:val="0"/>
    </w:pPr>
    <w:rPr>
      <w:rFonts w:ascii="Geneva" w:eastAsia="Arial Unicode MS" w:hAnsi="Geneva" w:cs="Arial Unicode MS"/>
      <w:color w:val="000000"/>
      <w:u w:color="000000"/>
      <w:bdr w:val="nil"/>
    </w:rPr>
  </w:style>
  <w:style w:type="paragraph" w:styleId="BodyText2">
    <w:name w:val="Body Text 2"/>
    <w:link w:val="BodyText2Char"/>
    <w:rsid w:val="00616F0F"/>
    <w:pPr>
      <w:pBdr>
        <w:top w:val="nil"/>
        <w:left w:val="nil"/>
        <w:bottom w:val="nil"/>
        <w:right w:val="nil"/>
        <w:between w:val="nil"/>
        <w:bar w:val="nil"/>
      </w:pBdr>
      <w:spacing w:line="360" w:lineRule="auto"/>
    </w:pPr>
    <w:rPr>
      <w:rFonts w:ascii="Arial" w:eastAsia="Arial Unicode MS" w:hAnsi="Arial" w:cs="Arial Unicode MS"/>
      <w:color w:val="000000"/>
      <w:sz w:val="22"/>
      <w:szCs w:val="22"/>
      <w:u w:color="000000"/>
      <w:bdr w:val="nil"/>
    </w:rPr>
  </w:style>
  <w:style w:type="character" w:customStyle="1" w:styleId="BodyText2Char">
    <w:name w:val="Body Text 2 Char"/>
    <w:basedOn w:val="DefaultParagraphFont"/>
    <w:link w:val="BodyText2"/>
    <w:rsid w:val="00616F0F"/>
    <w:rPr>
      <w:rFonts w:ascii="Arial" w:eastAsia="Arial Unicode MS" w:hAnsi="Arial" w:cs="Arial Unicode MS"/>
      <w:color w:val="000000"/>
      <w:sz w:val="22"/>
      <w:szCs w:val="22"/>
      <w:u w:color="000000"/>
      <w:bdr w:val="nil"/>
    </w:rPr>
  </w:style>
  <w:style w:type="paragraph" w:styleId="BalloonText">
    <w:name w:val="Balloon Text"/>
    <w:basedOn w:val="Normal"/>
    <w:link w:val="BalloonTextChar"/>
    <w:uiPriority w:val="99"/>
    <w:semiHidden/>
    <w:unhideWhenUsed/>
    <w:rsid w:val="00616F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F0F"/>
    <w:rPr>
      <w:rFonts w:ascii="Lucida Grande" w:eastAsia="Arial Unicode MS" w:hAnsi="Lucida Grande" w:cs="Lucida Grande"/>
      <w:sz w:val="18"/>
      <w:szCs w:val="18"/>
      <w:bdr w:val="nil"/>
    </w:rPr>
  </w:style>
  <w:style w:type="character" w:customStyle="1" w:styleId="A0">
    <w:name w:val="A0"/>
    <w:uiPriority w:val="99"/>
    <w:rsid w:val="001C2731"/>
    <w:rPr>
      <w:rFonts w:cs="OYVWH T+ The Sans Semi Light"/>
      <w:color w:val="000000"/>
      <w:sz w:val="20"/>
      <w:szCs w:val="20"/>
    </w:rPr>
  </w:style>
  <w:style w:type="character" w:customStyle="1" w:styleId="apple-converted-space">
    <w:name w:val="apple-converted-space"/>
    <w:basedOn w:val="DefaultParagraphFont"/>
    <w:rsid w:val="00ED79F2"/>
  </w:style>
  <w:style w:type="character" w:styleId="Emphasis">
    <w:name w:val="Emphasis"/>
    <w:basedOn w:val="DefaultParagraphFont"/>
    <w:uiPriority w:val="20"/>
    <w:qFormat/>
    <w:rsid w:val="00ED79F2"/>
    <w:rPr>
      <w:i/>
      <w:iCs/>
    </w:rPr>
  </w:style>
  <w:style w:type="paragraph" w:styleId="Revision">
    <w:name w:val="Revision"/>
    <w:hidden/>
    <w:uiPriority w:val="99"/>
    <w:semiHidden/>
    <w:rsid w:val="008A708B"/>
    <w:rPr>
      <w:rFonts w:ascii="Times New Roman" w:eastAsia="Arial Unicode MS" w:hAnsi="Times New Roman" w:cs="Times New Roman"/>
      <w:bdr w:val="nil"/>
    </w:rPr>
  </w:style>
  <w:style w:type="character" w:styleId="FollowedHyperlink">
    <w:name w:val="FollowedHyperlink"/>
    <w:basedOn w:val="DefaultParagraphFont"/>
    <w:uiPriority w:val="99"/>
    <w:semiHidden/>
    <w:unhideWhenUsed/>
    <w:rsid w:val="00D3725B"/>
    <w:rPr>
      <w:color w:val="800080" w:themeColor="followedHyperlink"/>
      <w:u w:val="single"/>
    </w:rPr>
  </w:style>
  <w:style w:type="character" w:customStyle="1" w:styleId="UnresolvedMention1">
    <w:name w:val="Unresolved Mention1"/>
    <w:basedOn w:val="DefaultParagraphFont"/>
    <w:uiPriority w:val="99"/>
    <w:semiHidden/>
    <w:unhideWhenUsed/>
    <w:rsid w:val="004416DA"/>
    <w:rPr>
      <w:color w:val="605E5C"/>
      <w:shd w:val="clear" w:color="auto" w:fill="E1DFDD"/>
    </w:rPr>
  </w:style>
  <w:style w:type="character" w:customStyle="1" w:styleId="UnresolvedMention2">
    <w:name w:val="Unresolved Mention2"/>
    <w:basedOn w:val="DefaultParagraphFont"/>
    <w:uiPriority w:val="99"/>
    <w:semiHidden/>
    <w:unhideWhenUsed/>
    <w:rsid w:val="005B3CA7"/>
    <w:rPr>
      <w:color w:val="605E5C"/>
      <w:shd w:val="clear" w:color="auto" w:fill="E1DFDD"/>
    </w:rPr>
  </w:style>
  <w:style w:type="paragraph" w:styleId="ListParagraph">
    <w:name w:val="List Paragraph"/>
    <w:basedOn w:val="Normal"/>
    <w:uiPriority w:val="34"/>
    <w:qFormat/>
    <w:rsid w:val="002D0C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AD3554"/>
    <w:rPr>
      <w:color w:val="605E5C"/>
      <w:shd w:val="clear" w:color="auto" w:fill="E1DFDD"/>
    </w:rPr>
  </w:style>
  <w:style w:type="character" w:styleId="CommentReference">
    <w:name w:val="annotation reference"/>
    <w:basedOn w:val="DefaultParagraphFont"/>
    <w:uiPriority w:val="99"/>
    <w:semiHidden/>
    <w:unhideWhenUsed/>
    <w:rsid w:val="00440547"/>
    <w:rPr>
      <w:sz w:val="16"/>
      <w:szCs w:val="16"/>
    </w:rPr>
  </w:style>
  <w:style w:type="paragraph" w:styleId="CommentText">
    <w:name w:val="annotation text"/>
    <w:basedOn w:val="Normal"/>
    <w:link w:val="CommentTextChar"/>
    <w:uiPriority w:val="99"/>
    <w:semiHidden/>
    <w:unhideWhenUsed/>
    <w:rsid w:val="00440547"/>
    <w:rPr>
      <w:sz w:val="20"/>
      <w:szCs w:val="20"/>
    </w:rPr>
  </w:style>
  <w:style w:type="character" w:customStyle="1" w:styleId="CommentTextChar">
    <w:name w:val="Comment Text Char"/>
    <w:basedOn w:val="DefaultParagraphFont"/>
    <w:link w:val="CommentText"/>
    <w:uiPriority w:val="99"/>
    <w:semiHidden/>
    <w:rsid w:val="0044054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40547"/>
    <w:rPr>
      <w:b/>
      <w:bCs/>
    </w:rPr>
  </w:style>
  <w:style w:type="character" w:customStyle="1" w:styleId="CommentSubjectChar">
    <w:name w:val="Comment Subject Char"/>
    <w:basedOn w:val="CommentTextChar"/>
    <w:link w:val="CommentSubject"/>
    <w:uiPriority w:val="99"/>
    <w:semiHidden/>
    <w:rsid w:val="00440547"/>
    <w:rPr>
      <w:rFonts w:ascii="Times New Roman" w:eastAsia="Arial Unicode MS" w:hAnsi="Times New Roman" w:cs="Times New Roman"/>
      <w:b/>
      <w:bCs/>
      <w:sz w:val="20"/>
      <w:szCs w:val="20"/>
      <w:bdr w:val="nil"/>
    </w:rPr>
  </w:style>
  <w:style w:type="character" w:customStyle="1" w:styleId="messagemodelg10pz38">
    <w:name w:val="_message__model_g10pz_38"/>
    <w:basedOn w:val="DefaultParagraphFont"/>
    <w:rsid w:val="00AE0E2C"/>
  </w:style>
  <w:style w:type="paragraph" w:styleId="NormalWeb">
    <w:name w:val="Normal (Web)"/>
    <w:basedOn w:val="Normal"/>
    <w:uiPriority w:val="99"/>
    <w:semiHidden/>
    <w:unhideWhenUsed/>
    <w:rsid w:val="00AE0E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67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9109">
      <w:bodyDiv w:val="1"/>
      <w:marLeft w:val="0"/>
      <w:marRight w:val="0"/>
      <w:marTop w:val="0"/>
      <w:marBottom w:val="0"/>
      <w:divBdr>
        <w:top w:val="none" w:sz="0" w:space="0" w:color="auto"/>
        <w:left w:val="none" w:sz="0" w:space="0" w:color="auto"/>
        <w:bottom w:val="none" w:sz="0" w:space="0" w:color="auto"/>
        <w:right w:val="none" w:sz="0" w:space="0" w:color="auto"/>
      </w:divBdr>
    </w:div>
    <w:div w:id="381176008">
      <w:bodyDiv w:val="1"/>
      <w:marLeft w:val="0"/>
      <w:marRight w:val="0"/>
      <w:marTop w:val="0"/>
      <w:marBottom w:val="0"/>
      <w:divBdr>
        <w:top w:val="none" w:sz="0" w:space="0" w:color="auto"/>
        <w:left w:val="none" w:sz="0" w:space="0" w:color="auto"/>
        <w:bottom w:val="none" w:sz="0" w:space="0" w:color="auto"/>
        <w:right w:val="none" w:sz="0" w:space="0" w:color="auto"/>
      </w:divBdr>
    </w:div>
    <w:div w:id="569735463">
      <w:bodyDiv w:val="1"/>
      <w:marLeft w:val="0"/>
      <w:marRight w:val="0"/>
      <w:marTop w:val="0"/>
      <w:marBottom w:val="0"/>
      <w:divBdr>
        <w:top w:val="none" w:sz="0" w:space="0" w:color="auto"/>
        <w:left w:val="none" w:sz="0" w:space="0" w:color="auto"/>
        <w:bottom w:val="none" w:sz="0" w:space="0" w:color="auto"/>
        <w:right w:val="none" w:sz="0" w:space="0" w:color="auto"/>
      </w:divBdr>
    </w:div>
    <w:div w:id="604658141">
      <w:bodyDiv w:val="1"/>
      <w:marLeft w:val="0"/>
      <w:marRight w:val="0"/>
      <w:marTop w:val="0"/>
      <w:marBottom w:val="0"/>
      <w:divBdr>
        <w:top w:val="none" w:sz="0" w:space="0" w:color="auto"/>
        <w:left w:val="none" w:sz="0" w:space="0" w:color="auto"/>
        <w:bottom w:val="none" w:sz="0" w:space="0" w:color="auto"/>
        <w:right w:val="none" w:sz="0" w:space="0" w:color="auto"/>
      </w:divBdr>
    </w:div>
    <w:div w:id="691223519">
      <w:bodyDiv w:val="1"/>
      <w:marLeft w:val="0"/>
      <w:marRight w:val="0"/>
      <w:marTop w:val="0"/>
      <w:marBottom w:val="0"/>
      <w:divBdr>
        <w:top w:val="none" w:sz="0" w:space="0" w:color="auto"/>
        <w:left w:val="none" w:sz="0" w:space="0" w:color="auto"/>
        <w:bottom w:val="none" w:sz="0" w:space="0" w:color="auto"/>
        <w:right w:val="none" w:sz="0" w:space="0" w:color="auto"/>
      </w:divBdr>
      <w:divsChild>
        <w:div w:id="36054817">
          <w:marLeft w:val="0"/>
          <w:marRight w:val="0"/>
          <w:marTop w:val="0"/>
          <w:marBottom w:val="0"/>
          <w:divBdr>
            <w:top w:val="none" w:sz="0" w:space="0" w:color="auto"/>
            <w:left w:val="none" w:sz="0" w:space="0" w:color="auto"/>
            <w:bottom w:val="none" w:sz="0" w:space="0" w:color="auto"/>
            <w:right w:val="none" w:sz="0" w:space="0" w:color="auto"/>
          </w:divBdr>
          <w:divsChild>
            <w:div w:id="10027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7232">
      <w:bodyDiv w:val="1"/>
      <w:marLeft w:val="0"/>
      <w:marRight w:val="0"/>
      <w:marTop w:val="0"/>
      <w:marBottom w:val="0"/>
      <w:divBdr>
        <w:top w:val="none" w:sz="0" w:space="0" w:color="auto"/>
        <w:left w:val="none" w:sz="0" w:space="0" w:color="auto"/>
        <w:bottom w:val="none" w:sz="0" w:space="0" w:color="auto"/>
        <w:right w:val="none" w:sz="0" w:space="0" w:color="auto"/>
      </w:divBdr>
    </w:div>
    <w:div w:id="1076904954">
      <w:bodyDiv w:val="1"/>
      <w:marLeft w:val="0"/>
      <w:marRight w:val="0"/>
      <w:marTop w:val="0"/>
      <w:marBottom w:val="0"/>
      <w:divBdr>
        <w:top w:val="none" w:sz="0" w:space="0" w:color="auto"/>
        <w:left w:val="none" w:sz="0" w:space="0" w:color="auto"/>
        <w:bottom w:val="none" w:sz="0" w:space="0" w:color="auto"/>
        <w:right w:val="none" w:sz="0" w:space="0" w:color="auto"/>
      </w:divBdr>
    </w:div>
    <w:div w:id="1197353053">
      <w:bodyDiv w:val="1"/>
      <w:marLeft w:val="0"/>
      <w:marRight w:val="0"/>
      <w:marTop w:val="0"/>
      <w:marBottom w:val="0"/>
      <w:divBdr>
        <w:top w:val="none" w:sz="0" w:space="0" w:color="auto"/>
        <w:left w:val="none" w:sz="0" w:space="0" w:color="auto"/>
        <w:bottom w:val="none" w:sz="0" w:space="0" w:color="auto"/>
        <w:right w:val="none" w:sz="0" w:space="0" w:color="auto"/>
      </w:divBdr>
    </w:div>
    <w:div w:id="1336618031">
      <w:bodyDiv w:val="1"/>
      <w:marLeft w:val="0"/>
      <w:marRight w:val="0"/>
      <w:marTop w:val="0"/>
      <w:marBottom w:val="0"/>
      <w:divBdr>
        <w:top w:val="none" w:sz="0" w:space="0" w:color="auto"/>
        <w:left w:val="none" w:sz="0" w:space="0" w:color="auto"/>
        <w:bottom w:val="none" w:sz="0" w:space="0" w:color="auto"/>
        <w:right w:val="none" w:sz="0" w:space="0" w:color="auto"/>
      </w:divBdr>
      <w:divsChild>
        <w:div w:id="852305550">
          <w:marLeft w:val="0"/>
          <w:marRight w:val="0"/>
          <w:marTop w:val="0"/>
          <w:marBottom w:val="0"/>
          <w:divBdr>
            <w:top w:val="none" w:sz="0" w:space="0" w:color="auto"/>
            <w:left w:val="none" w:sz="0" w:space="0" w:color="auto"/>
            <w:bottom w:val="none" w:sz="0" w:space="0" w:color="auto"/>
            <w:right w:val="none" w:sz="0" w:space="0" w:color="auto"/>
          </w:divBdr>
        </w:div>
        <w:div w:id="438373944">
          <w:marLeft w:val="0"/>
          <w:marRight w:val="0"/>
          <w:marTop w:val="0"/>
          <w:marBottom w:val="0"/>
          <w:divBdr>
            <w:top w:val="none" w:sz="0" w:space="0" w:color="auto"/>
            <w:left w:val="none" w:sz="0" w:space="0" w:color="auto"/>
            <w:bottom w:val="none" w:sz="0" w:space="0" w:color="auto"/>
            <w:right w:val="none" w:sz="0" w:space="0" w:color="auto"/>
          </w:divBdr>
        </w:div>
        <w:div w:id="271984935">
          <w:marLeft w:val="0"/>
          <w:marRight w:val="0"/>
          <w:marTop w:val="0"/>
          <w:marBottom w:val="0"/>
          <w:divBdr>
            <w:top w:val="none" w:sz="0" w:space="0" w:color="auto"/>
            <w:left w:val="none" w:sz="0" w:space="0" w:color="auto"/>
            <w:bottom w:val="none" w:sz="0" w:space="0" w:color="auto"/>
            <w:right w:val="none" w:sz="0" w:space="0" w:color="auto"/>
          </w:divBdr>
        </w:div>
      </w:divsChild>
    </w:div>
    <w:div w:id="1348826272">
      <w:bodyDiv w:val="1"/>
      <w:marLeft w:val="0"/>
      <w:marRight w:val="0"/>
      <w:marTop w:val="0"/>
      <w:marBottom w:val="0"/>
      <w:divBdr>
        <w:top w:val="none" w:sz="0" w:space="0" w:color="auto"/>
        <w:left w:val="none" w:sz="0" w:space="0" w:color="auto"/>
        <w:bottom w:val="none" w:sz="0" w:space="0" w:color="auto"/>
        <w:right w:val="none" w:sz="0" w:space="0" w:color="auto"/>
      </w:divBdr>
    </w:div>
    <w:div w:id="1369602537">
      <w:bodyDiv w:val="1"/>
      <w:marLeft w:val="0"/>
      <w:marRight w:val="0"/>
      <w:marTop w:val="0"/>
      <w:marBottom w:val="0"/>
      <w:divBdr>
        <w:top w:val="none" w:sz="0" w:space="0" w:color="auto"/>
        <w:left w:val="none" w:sz="0" w:space="0" w:color="auto"/>
        <w:bottom w:val="none" w:sz="0" w:space="0" w:color="auto"/>
        <w:right w:val="none" w:sz="0" w:space="0" w:color="auto"/>
      </w:divBdr>
    </w:div>
    <w:div w:id="1647319306">
      <w:bodyDiv w:val="1"/>
      <w:marLeft w:val="0"/>
      <w:marRight w:val="0"/>
      <w:marTop w:val="0"/>
      <w:marBottom w:val="0"/>
      <w:divBdr>
        <w:top w:val="none" w:sz="0" w:space="0" w:color="auto"/>
        <w:left w:val="none" w:sz="0" w:space="0" w:color="auto"/>
        <w:bottom w:val="none" w:sz="0" w:space="0" w:color="auto"/>
        <w:right w:val="none" w:sz="0" w:space="0" w:color="auto"/>
      </w:divBdr>
    </w:div>
    <w:div w:id="1706515271">
      <w:bodyDiv w:val="1"/>
      <w:marLeft w:val="0"/>
      <w:marRight w:val="0"/>
      <w:marTop w:val="0"/>
      <w:marBottom w:val="0"/>
      <w:divBdr>
        <w:top w:val="none" w:sz="0" w:space="0" w:color="auto"/>
        <w:left w:val="none" w:sz="0" w:space="0" w:color="auto"/>
        <w:bottom w:val="none" w:sz="0" w:space="0" w:color="auto"/>
        <w:right w:val="none" w:sz="0" w:space="0" w:color="auto"/>
      </w:divBdr>
    </w:div>
    <w:div w:id="1879657241">
      <w:bodyDiv w:val="1"/>
      <w:marLeft w:val="0"/>
      <w:marRight w:val="0"/>
      <w:marTop w:val="0"/>
      <w:marBottom w:val="0"/>
      <w:divBdr>
        <w:top w:val="none" w:sz="0" w:space="0" w:color="auto"/>
        <w:left w:val="none" w:sz="0" w:space="0" w:color="auto"/>
        <w:bottom w:val="none" w:sz="0" w:space="0" w:color="auto"/>
        <w:right w:val="none" w:sz="0" w:space="0" w:color="auto"/>
      </w:divBdr>
    </w:div>
    <w:div w:id="2051371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faucets.com/bathroom/series/san-elij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ybeth@duehrandassociates.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liforniafaucet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alfaucets.com/kitchen/series" TargetMode="External"/><Relationship Id="rId4" Type="http://schemas.openxmlformats.org/officeDocument/2006/relationships/webSettings" Target="webSettings.xml"/><Relationship Id="rId9" Type="http://schemas.openxmlformats.org/officeDocument/2006/relationships/hyperlink" Target="https://www.calfaucets.com/videos/the-2-minute-custom-fauc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lfaucet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2025-11-12T13:28:00Z</dcterms:created>
  <dcterms:modified xsi:type="dcterms:W3CDTF">2025-11-12T20:02:00Z</dcterms:modified>
  <cp:category/>
</cp:coreProperties>
</file>